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D34" w:rsidRPr="00EA667A" w:rsidRDefault="004D2D34" w:rsidP="004D2D34">
      <w:pPr>
        <w:jc w:val="center"/>
        <w:rPr>
          <w:b/>
          <w:snapToGrid w:val="0"/>
          <w:sz w:val="36"/>
          <w:szCs w:val="36"/>
        </w:rPr>
      </w:pPr>
      <w:r w:rsidRPr="00EA667A">
        <w:rPr>
          <w:b/>
          <w:snapToGrid w:val="0"/>
          <w:sz w:val="36"/>
          <w:szCs w:val="36"/>
        </w:rPr>
        <w:t xml:space="preserve">Chapter </w:t>
      </w:r>
      <w:r>
        <w:rPr>
          <w:b/>
          <w:snapToGrid w:val="0"/>
          <w:sz w:val="36"/>
          <w:szCs w:val="36"/>
        </w:rPr>
        <w:t>1</w:t>
      </w:r>
    </w:p>
    <w:p w:rsidR="004D2D34" w:rsidRPr="00EA667A" w:rsidRDefault="004D2D34" w:rsidP="004D2D34">
      <w:pPr>
        <w:jc w:val="center"/>
        <w:rPr>
          <w:b/>
          <w:snapToGrid w:val="0"/>
          <w:sz w:val="36"/>
          <w:szCs w:val="36"/>
        </w:rPr>
      </w:pPr>
      <w:r>
        <w:rPr>
          <w:b/>
          <w:snapToGrid w:val="0"/>
          <w:sz w:val="36"/>
          <w:szCs w:val="36"/>
        </w:rPr>
        <w:t>Physical Geography: Earth Environments and Systems</w:t>
      </w:r>
    </w:p>
    <w:p w:rsidR="004D2D34" w:rsidRDefault="004D2D34" w:rsidP="004D2D34">
      <w:pPr>
        <w:jc w:val="center"/>
        <w:rPr>
          <w:b/>
          <w:snapToGrid w:val="0"/>
          <w:sz w:val="20"/>
          <w:szCs w:val="20"/>
        </w:rPr>
      </w:pPr>
    </w:p>
    <w:p w:rsidR="004D2D34" w:rsidRPr="004D2D34" w:rsidRDefault="004D2D34" w:rsidP="004D2D34">
      <w:pPr>
        <w:jc w:val="center"/>
        <w:rPr>
          <w:b/>
          <w:snapToGrid w:val="0"/>
          <w:sz w:val="20"/>
          <w:szCs w:val="20"/>
        </w:rPr>
      </w:pPr>
    </w:p>
    <w:p w:rsidR="004D2D34" w:rsidRPr="00DE17E7" w:rsidRDefault="004D2D34" w:rsidP="004D2D34">
      <w:pPr>
        <w:rPr>
          <w:b/>
          <w:snapToGrid w:val="0"/>
          <w:sz w:val="28"/>
        </w:rPr>
      </w:pPr>
      <w:r w:rsidRPr="00DE17E7">
        <w:rPr>
          <w:b/>
          <w:snapToGrid w:val="0"/>
          <w:sz w:val="28"/>
        </w:rPr>
        <w:t>Chapter Objectives</w:t>
      </w:r>
    </w:p>
    <w:p w:rsidR="004D2D34" w:rsidRDefault="004D2D34" w:rsidP="004D2D34">
      <w:pPr>
        <w:rPr>
          <w:snapToGrid w:val="0"/>
          <w:sz w:val="28"/>
        </w:rPr>
      </w:pPr>
    </w:p>
    <w:p w:rsidR="004D2D34" w:rsidRPr="004D2D34" w:rsidRDefault="004D2D34" w:rsidP="004D2D34">
      <w:pPr>
        <w:rPr>
          <w:snapToGrid w:val="0"/>
        </w:rPr>
      </w:pPr>
      <w:r w:rsidRPr="004D2D34">
        <w:rPr>
          <w:snapToGrid w:val="0"/>
        </w:rPr>
        <w:t>This chapter should enable your students to…</w:t>
      </w:r>
    </w:p>
    <w:p w:rsidR="004D2D34" w:rsidRPr="004D2D34" w:rsidRDefault="004D2D34" w:rsidP="004D2D34">
      <w:pPr>
        <w:pStyle w:val="Default"/>
        <w:tabs>
          <w:tab w:val="left" w:pos="480"/>
          <w:tab w:val="left" w:pos="720"/>
        </w:tabs>
        <w:rPr>
          <w:b/>
        </w:rPr>
      </w:pPr>
    </w:p>
    <w:p w:rsidR="00C65C04" w:rsidRDefault="00801021" w:rsidP="00B727FA">
      <w:pPr>
        <w:numPr>
          <w:ilvl w:val="0"/>
          <w:numId w:val="3"/>
        </w:numPr>
        <w:tabs>
          <w:tab w:val="clear" w:pos="960"/>
          <w:tab w:val="num" w:pos="720"/>
        </w:tabs>
        <w:ind w:left="720"/>
        <w:rPr>
          <w:bCs/>
        </w:rPr>
      </w:pPr>
      <w:r>
        <w:rPr>
          <w:bCs/>
        </w:rPr>
        <w:t xml:space="preserve">1.1 </w:t>
      </w:r>
      <w:r w:rsidR="000A616D">
        <w:rPr>
          <w:bCs/>
        </w:rPr>
        <w:t>Explain why physical geography examines both the natural world and human interaction with the natural world.</w:t>
      </w:r>
    </w:p>
    <w:p w:rsidR="00C65C04" w:rsidRDefault="00801021" w:rsidP="00B727FA">
      <w:pPr>
        <w:numPr>
          <w:ilvl w:val="0"/>
          <w:numId w:val="3"/>
        </w:numPr>
        <w:tabs>
          <w:tab w:val="clear" w:pos="960"/>
          <w:tab w:val="num" w:pos="720"/>
        </w:tabs>
        <w:ind w:left="720"/>
        <w:rPr>
          <w:bCs/>
        </w:rPr>
      </w:pPr>
      <w:r>
        <w:rPr>
          <w:bCs/>
        </w:rPr>
        <w:t xml:space="preserve">1.2 </w:t>
      </w:r>
      <w:r w:rsidR="00121605">
        <w:rPr>
          <w:bCs/>
        </w:rPr>
        <w:t>Discuss important ways in which geographic information and techniques are useful in different careers.</w:t>
      </w:r>
    </w:p>
    <w:p w:rsidR="00C65C04" w:rsidRDefault="00801021" w:rsidP="00B727FA">
      <w:pPr>
        <w:numPr>
          <w:ilvl w:val="0"/>
          <w:numId w:val="3"/>
        </w:numPr>
        <w:tabs>
          <w:tab w:val="clear" w:pos="960"/>
          <w:tab w:val="num" w:pos="720"/>
        </w:tabs>
        <w:ind w:left="720"/>
        <w:rPr>
          <w:bCs/>
        </w:rPr>
      </w:pPr>
      <w:r>
        <w:rPr>
          <w:bCs/>
        </w:rPr>
        <w:t xml:space="preserve">1.3 </w:t>
      </w:r>
      <w:r w:rsidR="00121605">
        <w:rPr>
          <w:bCs/>
        </w:rPr>
        <w:t>Describe the three major perspectives of physical geography: spatial science, physical science, and environmental science.</w:t>
      </w:r>
    </w:p>
    <w:p w:rsidR="00C65C04" w:rsidRDefault="00801021" w:rsidP="00B727FA">
      <w:pPr>
        <w:numPr>
          <w:ilvl w:val="0"/>
          <w:numId w:val="3"/>
        </w:numPr>
        <w:tabs>
          <w:tab w:val="clear" w:pos="960"/>
          <w:tab w:val="num" w:pos="720"/>
        </w:tabs>
        <w:ind w:left="720"/>
        <w:rPr>
          <w:bCs/>
        </w:rPr>
      </w:pPr>
      <w:r>
        <w:rPr>
          <w:bCs/>
        </w:rPr>
        <w:t xml:space="preserve">1.4 </w:t>
      </w:r>
      <w:r w:rsidR="00121605">
        <w:rPr>
          <w:bCs/>
        </w:rPr>
        <w:t>Think of the Earth as a system of interacting parts that respond to both natural processes and human actions.</w:t>
      </w:r>
    </w:p>
    <w:p w:rsidR="00C65C04" w:rsidRDefault="00801021" w:rsidP="00B727FA">
      <w:pPr>
        <w:numPr>
          <w:ilvl w:val="0"/>
          <w:numId w:val="3"/>
        </w:numPr>
        <w:tabs>
          <w:tab w:val="clear" w:pos="960"/>
          <w:tab w:val="num" w:pos="720"/>
        </w:tabs>
        <w:ind w:left="720"/>
        <w:rPr>
          <w:bCs/>
        </w:rPr>
      </w:pPr>
      <w:r>
        <w:rPr>
          <w:bCs/>
        </w:rPr>
        <w:t xml:space="preserve">1.5 </w:t>
      </w:r>
      <w:r w:rsidR="00121605">
        <w:rPr>
          <w:bCs/>
        </w:rPr>
        <w:t>Illustrate with examples how some interactions between people and their environment are advantageous, whereas others are detrimental or hazardous.</w:t>
      </w:r>
    </w:p>
    <w:p w:rsidR="004D2D34" w:rsidRPr="004D2D34" w:rsidRDefault="00801021" w:rsidP="00B727FA">
      <w:pPr>
        <w:numPr>
          <w:ilvl w:val="0"/>
          <w:numId w:val="3"/>
        </w:numPr>
        <w:tabs>
          <w:tab w:val="clear" w:pos="960"/>
          <w:tab w:val="num" w:pos="720"/>
        </w:tabs>
        <w:ind w:left="720"/>
        <w:rPr>
          <w:bCs/>
        </w:rPr>
      </w:pPr>
      <w:r>
        <w:rPr>
          <w:bCs/>
        </w:rPr>
        <w:t xml:space="preserve">1.6 </w:t>
      </w:r>
      <w:r w:rsidR="00121605">
        <w:rPr>
          <w:bCs/>
        </w:rPr>
        <w:t>Summarize how knowledge of physical geography contributes to a better understanding of the environment.</w:t>
      </w:r>
    </w:p>
    <w:p w:rsidR="00C65C04" w:rsidRDefault="00801021" w:rsidP="00B727FA">
      <w:pPr>
        <w:numPr>
          <w:ilvl w:val="0"/>
          <w:numId w:val="3"/>
        </w:numPr>
        <w:tabs>
          <w:tab w:val="clear" w:pos="960"/>
          <w:tab w:val="num" w:pos="720"/>
        </w:tabs>
        <w:ind w:left="720"/>
        <w:rPr>
          <w:bCs/>
        </w:rPr>
      </w:pPr>
      <w:r>
        <w:rPr>
          <w:bCs/>
        </w:rPr>
        <w:t xml:space="preserve">1.7 </w:t>
      </w:r>
      <w:r w:rsidR="00121605">
        <w:rPr>
          <w:bCs/>
        </w:rPr>
        <w:t>Recognize that every physical environment offers an array of advantages and challenges to human life and living conditions.</w:t>
      </w:r>
    </w:p>
    <w:p w:rsidR="004D2D34" w:rsidRDefault="00801021" w:rsidP="00B727FA">
      <w:pPr>
        <w:numPr>
          <w:ilvl w:val="0"/>
          <w:numId w:val="3"/>
        </w:numPr>
        <w:tabs>
          <w:tab w:val="clear" w:pos="960"/>
          <w:tab w:val="num" w:pos="720"/>
        </w:tabs>
        <w:ind w:left="720"/>
        <w:rPr>
          <w:bCs/>
        </w:rPr>
      </w:pPr>
      <w:r>
        <w:rPr>
          <w:bCs/>
        </w:rPr>
        <w:t xml:space="preserve">1.8 </w:t>
      </w:r>
      <w:r w:rsidR="00121605">
        <w:rPr>
          <w:bCs/>
        </w:rPr>
        <w:t>Explain how physical geography is relevant to your everyday life.</w:t>
      </w:r>
    </w:p>
    <w:p w:rsidR="000F6F01" w:rsidRPr="000F6F01" w:rsidRDefault="000F6F01" w:rsidP="005A09CE">
      <w:pPr>
        <w:ind w:left="600"/>
        <w:rPr>
          <w:bCs/>
        </w:rPr>
      </w:pPr>
    </w:p>
    <w:p w:rsidR="004D2D34" w:rsidRPr="003B318B" w:rsidRDefault="004D2D34" w:rsidP="004D2D34">
      <w:pPr>
        <w:ind w:left="600"/>
        <w:rPr>
          <w:bCs/>
          <w:sz w:val="22"/>
          <w:szCs w:val="38"/>
        </w:rPr>
      </w:pPr>
    </w:p>
    <w:p w:rsidR="004D2D34" w:rsidRPr="00DE17E7" w:rsidRDefault="004D2D34" w:rsidP="004D2D34">
      <w:pPr>
        <w:rPr>
          <w:b/>
          <w:snapToGrid w:val="0"/>
          <w:sz w:val="28"/>
        </w:rPr>
      </w:pPr>
      <w:r w:rsidRPr="00DE17E7">
        <w:rPr>
          <w:b/>
          <w:snapToGrid w:val="0"/>
          <w:sz w:val="28"/>
        </w:rPr>
        <w:t>Chapter Outline</w:t>
      </w:r>
    </w:p>
    <w:p w:rsidR="004D2D34" w:rsidRDefault="004D2D34" w:rsidP="00D42BB8"/>
    <w:p w:rsidR="00582DEE" w:rsidRDefault="004D2D34" w:rsidP="00801021">
      <w:pPr>
        <w:tabs>
          <w:tab w:val="right" w:leader="dot" w:pos="7920"/>
        </w:tabs>
        <w:spacing w:line="360" w:lineRule="auto"/>
        <w:ind w:left="540" w:hanging="540"/>
        <w:rPr>
          <w:b/>
        </w:rPr>
      </w:pPr>
      <w:r w:rsidRPr="003F140F">
        <w:rPr>
          <w:b/>
        </w:rPr>
        <w:t>I.</w:t>
      </w:r>
      <w:r w:rsidR="00801021">
        <w:rPr>
          <w:b/>
        </w:rPr>
        <w:tab/>
      </w:r>
      <w:r w:rsidR="00582DEE">
        <w:rPr>
          <w:b/>
        </w:rPr>
        <w:t>Chapter Preview</w:t>
      </w:r>
    </w:p>
    <w:p w:rsidR="005644D8" w:rsidRDefault="00582DEE" w:rsidP="00801021">
      <w:pPr>
        <w:tabs>
          <w:tab w:val="right" w:leader="dot" w:pos="7920"/>
        </w:tabs>
        <w:spacing w:line="360" w:lineRule="auto"/>
        <w:ind w:left="540" w:hanging="540"/>
      </w:pPr>
      <w:r>
        <w:rPr>
          <w:b/>
        </w:rPr>
        <w:t xml:space="preserve">II. </w:t>
      </w:r>
      <w:r>
        <w:rPr>
          <w:b/>
        </w:rPr>
        <w:tab/>
      </w:r>
      <w:r w:rsidR="004D2D34" w:rsidRPr="009530D8">
        <w:rPr>
          <w:b/>
        </w:rPr>
        <w:t>The Study of Geography</w:t>
      </w:r>
    </w:p>
    <w:p w:rsidR="005644D8" w:rsidRDefault="005644D8" w:rsidP="00801021">
      <w:pPr>
        <w:tabs>
          <w:tab w:val="left" w:pos="540"/>
          <w:tab w:val="right" w:leader="dot" w:pos="7920"/>
        </w:tabs>
        <w:spacing w:line="360" w:lineRule="auto"/>
        <w:rPr>
          <w:b/>
        </w:rPr>
      </w:pPr>
      <w:r w:rsidRPr="005644D8">
        <w:rPr>
          <w:b/>
        </w:rPr>
        <w:t>II</w:t>
      </w:r>
      <w:r w:rsidR="00582DEE">
        <w:rPr>
          <w:b/>
        </w:rPr>
        <w:t>I</w:t>
      </w:r>
      <w:r w:rsidRPr="005644D8">
        <w:rPr>
          <w:b/>
        </w:rPr>
        <w:t>.</w:t>
      </w:r>
      <w:r w:rsidR="00801021">
        <w:rPr>
          <w:b/>
        </w:rPr>
        <w:tab/>
      </w:r>
      <w:r w:rsidR="004D2D34" w:rsidRPr="005644D8">
        <w:rPr>
          <w:b/>
        </w:rPr>
        <w:t>Physical Geography</w:t>
      </w:r>
    </w:p>
    <w:p w:rsidR="004D2D34" w:rsidRPr="005644D8" w:rsidRDefault="005644D8" w:rsidP="00801021">
      <w:pPr>
        <w:tabs>
          <w:tab w:val="left" w:pos="540"/>
          <w:tab w:val="right" w:leader="dot" w:pos="7920"/>
        </w:tabs>
        <w:spacing w:line="360" w:lineRule="auto"/>
        <w:rPr>
          <w:b/>
        </w:rPr>
      </w:pPr>
      <w:r>
        <w:rPr>
          <w:b/>
        </w:rPr>
        <w:t>I</w:t>
      </w:r>
      <w:r w:rsidR="00582DEE">
        <w:rPr>
          <w:b/>
        </w:rPr>
        <w:t>V</w:t>
      </w:r>
      <w:r w:rsidR="00121605">
        <w:rPr>
          <w:b/>
        </w:rPr>
        <w:t>.</w:t>
      </w:r>
      <w:r w:rsidR="00801021">
        <w:rPr>
          <w:b/>
        </w:rPr>
        <w:tab/>
      </w:r>
      <w:r>
        <w:rPr>
          <w:b/>
        </w:rPr>
        <w:t>Geographic T</w:t>
      </w:r>
      <w:r w:rsidR="00121605">
        <w:rPr>
          <w:b/>
        </w:rPr>
        <w:t>ools and Technology</w:t>
      </w:r>
    </w:p>
    <w:p w:rsidR="004D2D34" w:rsidRPr="009530D8" w:rsidRDefault="005644D8" w:rsidP="00801021">
      <w:pPr>
        <w:tabs>
          <w:tab w:val="left" w:pos="540"/>
          <w:tab w:val="right" w:leader="dot" w:pos="7920"/>
        </w:tabs>
        <w:spacing w:line="360" w:lineRule="auto"/>
        <w:rPr>
          <w:b/>
        </w:rPr>
      </w:pPr>
      <w:r>
        <w:rPr>
          <w:b/>
        </w:rPr>
        <w:t>V</w:t>
      </w:r>
      <w:r w:rsidR="004D2D34" w:rsidRPr="009530D8">
        <w:rPr>
          <w:b/>
        </w:rPr>
        <w:t>.</w:t>
      </w:r>
      <w:r w:rsidR="00801021">
        <w:rPr>
          <w:b/>
        </w:rPr>
        <w:tab/>
      </w:r>
      <w:r w:rsidR="004D2D34" w:rsidRPr="009530D8">
        <w:rPr>
          <w:b/>
        </w:rPr>
        <w:t>Major Perspectives in Physical Geography</w:t>
      </w:r>
    </w:p>
    <w:p w:rsidR="004D2D34" w:rsidRPr="009131A2" w:rsidRDefault="00B11A44" w:rsidP="00D42BB8">
      <w:pPr>
        <w:tabs>
          <w:tab w:val="right" w:leader="dot" w:pos="7920"/>
        </w:tabs>
        <w:spacing w:line="360" w:lineRule="auto"/>
        <w:ind w:left="720"/>
      </w:pPr>
      <w:r>
        <w:t>A. Spatial</w:t>
      </w:r>
      <w:r w:rsidR="004D2D34" w:rsidRPr="009131A2">
        <w:t xml:space="preserve"> </w:t>
      </w:r>
      <w:r w:rsidR="00121605">
        <w:t xml:space="preserve">Science </w:t>
      </w:r>
      <w:r w:rsidR="004D2D34" w:rsidRPr="009131A2">
        <w:t>Perspective</w:t>
      </w:r>
    </w:p>
    <w:p w:rsidR="004D2D34" w:rsidRPr="009131A2" w:rsidRDefault="004D2D34" w:rsidP="00D42BB8">
      <w:pPr>
        <w:tabs>
          <w:tab w:val="right" w:leader="dot" w:pos="7920"/>
        </w:tabs>
        <w:spacing w:line="360" w:lineRule="auto"/>
        <w:ind w:left="1080"/>
      </w:pPr>
      <w:r w:rsidRPr="009131A2">
        <w:t>1. Location</w:t>
      </w:r>
    </w:p>
    <w:p w:rsidR="004D2D34" w:rsidRPr="009131A2" w:rsidRDefault="004D2D34" w:rsidP="00D42BB8">
      <w:pPr>
        <w:tabs>
          <w:tab w:val="right" w:leader="dot" w:pos="7920"/>
        </w:tabs>
        <w:spacing w:line="360" w:lineRule="auto"/>
        <w:ind w:left="1080"/>
      </w:pPr>
      <w:r w:rsidRPr="009131A2">
        <w:t>2. Characteristics of Places</w:t>
      </w:r>
    </w:p>
    <w:p w:rsidR="004D2D34" w:rsidRPr="009131A2" w:rsidRDefault="004D2D34" w:rsidP="00D42BB8">
      <w:pPr>
        <w:tabs>
          <w:tab w:val="right" w:leader="dot" w:pos="7920"/>
        </w:tabs>
        <w:spacing w:line="360" w:lineRule="auto"/>
        <w:ind w:left="1080"/>
      </w:pPr>
      <w:r w:rsidRPr="009131A2">
        <w:t>3. Spatial Di</w:t>
      </w:r>
      <w:r w:rsidR="00B11A44">
        <w:t>stribution and Pattern</w:t>
      </w:r>
    </w:p>
    <w:p w:rsidR="004D2D34" w:rsidRPr="009131A2" w:rsidRDefault="004D2D34" w:rsidP="00D42BB8">
      <w:pPr>
        <w:tabs>
          <w:tab w:val="right" w:leader="dot" w:pos="7920"/>
        </w:tabs>
        <w:spacing w:line="360" w:lineRule="auto"/>
        <w:ind w:left="1080"/>
      </w:pPr>
      <w:r w:rsidRPr="009131A2">
        <w:t>4. Spatial Interaction</w:t>
      </w:r>
    </w:p>
    <w:p w:rsidR="004D2D34" w:rsidRPr="009131A2" w:rsidRDefault="00B11A44" w:rsidP="00D42BB8">
      <w:pPr>
        <w:tabs>
          <w:tab w:val="right" w:leader="dot" w:pos="7920"/>
        </w:tabs>
        <w:spacing w:line="360" w:lineRule="auto"/>
        <w:ind w:left="1080"/>
      </w:pPr>
      <w:r>
        <w:t xml:space="preserve">5. </w:t>
      </w:r>
      <w:r w:rsidR="00121605">
        <w:t>Change over Space and Time</w:t>
      </w:r>
    </w:p>
    <w:p w:rsidR="004D2D34" w:rsidRPr="009131A2" w:rsidRDefault="004D2D34" w:rsidP="00D42BB8">
      <w:pPr>
        <w:tabs>
          <w:tab w:val="right" w:leader="dot" w:pos="7920"/>
        </w:tabs>
        <w:spacing w:line="360" w:lineRule="auto"/>
        <w:ind w:left="720"/>
      </w:pPr>
      <w:r w:rsidRPr="009131A2">
        <w:t>B. Physical Science Perspective</w:t>
      </w:r>
    </w:p>
    <w:p w:rsidR="004D2D34" w:rsidRPr="009131A2" w:rsidRDefault="004D2D34" w:rsidP="00D42BB8">
      <w:pPr>
        <w:tabs>
          <w:tab w:val="right" w:leader="dot" w:pos="7920"/>
        </w:tabs>
        <w:spacing w:line="360" w:lineRule="auto"/>
        <w:ind w:left="1080"/>
      </w:pPr>
      <w:r w:rsidRPr="009131A2">
        <w:lastRenderedPageBreak/>
        <w:t xml:space="preserve">1. </w:t>
      </w:r>
      <w:r w:rsidR="00121605">
        <w:t>Earth as a System</w:t>
      </w:r>
    </w:p>
    <w:p w:rsidR="004D2D34" w:rsidRPr="009131A2" w:rsidRDefault="004D2D34" w:rsidP="00D42BB8">
      <w:pPr>
        <w:tabs>
          <w:tab w:val="right" w:leader="dot" w:pos="7920"/>
        </w:tabs>
        <w:spacing w:line="360" w:lineRule="auto"/>
        <w:ind w:left="1080"/>
      </w:pPr>
      <w:r w:rsidRPr="009131A2">
        <w:t xml:space="preserve">2. Earth’s </w:t>
      </w:r>
      <w:r w:rsidR="00121605">
        <w:t xml:space="preserve">Four </w:t>
      </w:r>
      <w:r w:rsidRPr="009131A2">
        <w:t>Major Subsystems</w:t>
      </w:r>
    </w:p>
    <w:p w:rsidR="004D2D34" w:rsidRPr="009131A2" w:rsidRDefault="004D2D34" w:rsidP="00D42BB8">
      <w:pPr>
        <w:tabs>
          <w:tab w:val="right" w:leader="dot" w:pos="7920"/>
        </w:tabs>
        <w:spacing w:line="360" w:lineRule="auto"/>
        <w:ind w:left="1080"/>
      </w:pPr>
      <w:r w:rsidRPr="009131A2">
        <w:t xml:space="preserve">3. Earth </w:t>
      </w:r>
      <w:r w:rsidR="00121605">
        <w:t>System Dynamics</w:t>
      </w:r>
    </w:p>
    <w:p w:rsidR="004D2D34" w:rsidRPr="009131A2" w:rsidRDefault="004D2D34" w:rsidP="00D42BB8">
      <w:pPr>
        <w:tabs>
          <w:tab w:val="right" w:leader="dot" w:pos="7920"/>
        </w:tabs>
        <w:spacing w:line="360" w:lineRule="auto"/>
        <w:ind w:left="720"/>
      </w:pPr>
      <w:r w:rsidRPr="009131A2">
        <w:t xml:space="preserve">C. Environmental </w:t>
      </w:r>
      <w:r w:rsidR="00121605">
        <w:t xml:space="preserve">Science </w:t>
      </w:r>
      <w:r w:rsidRPr="009131A2">
        <w:t>Perspective</w:t>
      </w:r>
    </w:p>
    <w:p w:rsidR="007D5BA9" w:rsidRDefault="004D2D34" w:rsidP="00D42BB8">
      <w:pPr>
        <w:tabs>
          <w:tab w:val="right" w:leader="dot" w:pos="7920"/>
        </w:tabs>
        <w:spacing w:line="360" w:lineRule="auto"/>
        <w:ind w:left="1080"/>
      </w:pPr>
      <w:r w:rsidRPr="009131A2">
        <w:t xml:space="preserve">1. </w:t>
      </w:r>
      <w:r w:rsidR="007D5BA9">
        <w:t>Ecosystems</w:t>
      </w:r>
    </w:p>
    <w:p w:rsidR="004D2D34" w:rsidRPr="009131A2" w:rsidRDefault="007D5BA9" w:rsidP="00D42BB8">
      <w:pPr>
        <w:tabs>
          <w:tab w:val="right" w:leader="dot" w:pos="7920"/>
        </w:tabs>
        <w:spacing w:line="360" w:lineRule="auto"/>
        <w:ind w:left="1080"/>
      </w:pPr>
      <w:r>
        <w:t xml:space="preserve">2. </w:t>
      </w:r>
      <w:r w:rsidR="00121605">
        <w:t>Human-Environment Interactions</w:t>
      </w:r>
    </w:p>
    <w:p w:rsidR="007D5BA9" w:rsidRPr="009131A2" w:rsidRDefault="007D5BA9" w:rsidP="00121605">
      <w:pPr>
        <w:tabs>
          <w:tab w:val="right" w:leader="dot" w:pos="7920"/>
        </w:tabs>
        <w:spacing w:line="360" w:lineRule="auto"/>
        <w:ind w:left="1080"/>
      </w:pPr>
      <w:r>
        <w:t>3</w:t>
      </w:r>
      <w:r w:rsidR="004D2D34" w:rsidRPr="009131A2">
        <w:t xml:space="preserve">. </w:t>
      </w:r>
      <w:r w:rsidR="00121605">
        <w:t>Environmental Sustainability</w:t>
      </w:r>
    </w:p>
    <w:p w:rsidR="004D2D34" w:rsidRPr="009530D8" w:rsidRDefault="004D2D34" w:rsidP="00801021">
      <w:pPr>
        <w:tabs>
          <w:tab w:val="left" w:pos="540"/>
          <w:tab w:val="right" w:leader="dot" w:pos="7920"/>
        </w:tabs>
        <w:spacing w:line="360" w:lineRule="auto"/>
        <w:rPr>
          <w:b/>
        </w:rPr>
      </w:pPr>
      <w:r w:rsidRPr="009530D8">
        <w:rPr>
          <w:b/>
        </w:rPr>
        <w:t>V</w:t>
      </w:r>
      <w:r w:rsidR="00582DEE">
        <w:rPr>
          <w:b/>
        </w:rPr>
        <w:t>I</w:t>
      </w:r>
      <w:r w:rsidRPr="009530D8">
        <w:rPr>
          <w:b/>
        </w:rPr>
        <w:t>.</w:t>
      </w:r>
      <w:r w:rsidR="00801021">
        <w:rPr>
          <w:b/>
        </w:rPr>
        <w:tab/>
      </w:r>
      <w:r w:rsidR="00121605">
        <w:rPr>
          <w:b/>
        </w:rPr>
        <w:t xml:space="preserve">Using </w:t>
      </w:r>
      <w:r w:rsidRPr="009530D8">
        <w:rPr>
          <w:b/>
        </w:rPr>
        <w:t>Models and Systems</w:t>
      </w:r>
    </w:p>
    <w:p w:rsidR="004D2D34" w:rsidRPr="009131A2" w:rsidRDefault="004D2D34" w:rsidP="00D42BB8">
      <w:pPr>
        <w:tabs>
          <w:tab w:val="right" w:leader="dot" w:pos="7920"/>
        </w:tabs>
        <w:spacing w:line="360" w:lineRule="auto"/>
        <w:ind w:left="720"/>
      </w:pPr>
      <w:r>
        <w:t>A</w:t>
      </w:r>
      <w:r w:rsidR="007D5BA9">
        <w:t>. Systems Analysis</w:t>
      </w:r>
    </w:p>
    <w:p w:rsidR="004D2D34" w:rsidRPr="009131A2" w:rsidRDefault="004D2D34" w:rsidP="00D42BB8">
      <w:pPr>
        <w:tabs>
          <w:tab w:val="right" w:leader="dot" w:pos="7920"/>
        </w:tabs>
        <w:spacing w:line="360" w:lineRule="auto"/>
        <w:ind w:left="720"/>
      </w:pPr>
      <w:r>
        <w:t>B</w:t>
      </w:r>
      <w:r w:rsidRPr="009131A2">
        <w:t xml:space="preserve">. </w:t>
      </w:r>
      <w:r w:rsidR="00121605">
        <w:t>Open and Closed Systems</w:t>
      </w:r>
    </w:p>
    <w:p w:rsidR="004D2D34" w:rsidRPr="009131A2" w:rsidRDefault="004D2D34" w:rsidP="00D42BB8">
      <w:pPr>
        <w:tabs>
          <w:tab w:val="right" w:leader="dot" w:pos="7920"/>
        </w:tabs>
        <w:spacing w:line="360" w:lineRule="auto"/>
        <w:ind w:left="720"/>
      </w:pPr>
      <w:r>
        <w:t>C</w:t>
      </w:r>
      <w:r w:rsidRPr="009131A2">
        <w:t>. Equilibrium in Earth Systems</w:t>
      </w:r>
    </w:p>
    <w:p w:rsidR="004D2D34" w:rsidRPr="009530D8" w:rsidRDefault="004D2D34" w:rsidP="00801021">
      <w:pPr>
        <w:tabs>
          <w:tab w:val="left" w:pos="540"/>
          <w:tab w:val="right" w:leader="dot" w:pos="7920"/>
        </w:tabs>
        <w:spacing w:line="360" w:lineRule="auto"/>
        <w:rPr>
          <w:b/>
        </w:rPr>
      </w:pPr>
      <w:r w:rsidRPr="009530D8">
        <w:rPr>
          <w:b/>
        </w:rPr>
        <w:t>V</w:t>
      </w:r>
      <w:r w:rsidR="007D5BA9">
        <w:rPr>
          <w:b/>
        </w:rPr>
        <w:t>I</w:t>
      </w:r>
      <w:r w:rsidR="00582DEE">
        <w:rPr>
          <w:b/>
        </w:rPr>
        <w:t>I</w:t>
      </w:r>
      <w:bookmarkStart w:id="0" w:name="_GoBack"/>
      <w:bookmarkEnd w:id="0"/>
      <w:r w:rsidR="00D13F84">
        <w:rPr>
          <w:b/>
        </w:rPr>
        <w:t>.</w:t>
      </w:r>
      <w:r w:rsidR="00801021">
        <w:rPr>
          <w:b/>
        </w:rPr>
        <w:tab/>
      </w:r>
      <w:r w:rsidRPr="009530D8">
        <w:rPr>
          <w:b/>
        </w:rPr>
        <w:t>Physical Geography and You</w:t>
      </w:r>
    </w:p>
    <w:p w:rsidR="004D2D34" w:rsidRDefault="004D2D34" w:rsidP="004D2D34">
      <w:pPr>
        <w:rPr>
          <w:b/>
          <w:snapToGrid w:val="0"/>
          <w:sz w:val="20"/>
          <w:szCs w:val="20"/>
        </w:rPr>
      </w:pPr>
    </w:p>
    <w:p w:rsidR="00174436" w:rsidRPr="00900C27" w:rsidRDefault="00174436" w:rsidP="004D2D34">
      <w:pPr>
        <w:rPr>
          <w:b/>
          <w:snapToGrid w:val="0"/>
          <w:sz w:val="20"/>
          <w:szCs w:val="20"/>
        </w:rPr>
      </w:pPr>
    </w:p>
    <w:p w:rsidR="00956901" w:rsidRDefault="00A35A17" w:rsidP="00174436">
      <w:pPr>
        <w:rPr>
          <w:snapToGrid w:val="0"/>
        </w:rPr>
      </w:pPr>
      <w:r w:rsidRPr="00D51B7B">
        <w:rPr>
          <w:b/>
          <w:snapToGrid w:val="0"/>
          <w:sz w:val="28"/>
        </w:rPr>
        <w:t>Chapter Summary</w:t>
      </w:r>
      <w:r w:rsidR="004844EA">
        <w:rPr>
          <w:b/>
          <w:snapToGrid w:val="0"/>
          <w:sz w:val="28"/>
        </w:rPr>
        <w:br/>
      </w:r>
    </w:p>
    <w:p w:rsidR="00956901" w:rsidRDefault="00A54552" w:rsidP="00956901">
      <w:pPr>
        <w:numPr>
          <w:ilvl w:val="0"/>
          <w:numId w:val="6"/>
        </w:numPr>
        <w:rPr>
          <w:snapToGrid w:val="0"/>
        </w:rPr>
      </w:pPr>
      <w:r>
        <w:rPr>
          <w:snapToGrid w:val="0"/>
        </w:rPr>
        <w:t>Physical geography is a major part of the field of geography, which is the study of all aspects of Earth in its role as the home of people.</w:t>
      </w:r>
      <w:r w:rsidR="00DF376B">
        <w:rPr>
          <w:snapToGrid w:val="0"/>
        </w:rPr>
        <w:t xml:space="preserve"> </w:t>
      </w:r>
      <w:r>
        <w:rPr>
          <w:snapToGrid w:val="0"/>
        </w:rPr>
        <w:t>Geography as a whole includes the examination, description, and explanation of culture as well as natural physical variables on Earth.</w:t>
      </w:r>
    </w:p>
    <w:p w:rsidR="00956901" w:rsidRPr="00DD64F1" w:rsidRDefault="00A54552" w:rsidP="00956901">
      <w:pPr>
        <w:numPr>
          <w:ilvl w:val="0"/>
          <w:numId w:val="6"/>
        </w:numPr>
        <w:rPr>
          <w:snapToGrid w:val="0"/>
        </w:rPr>
      </w:pPr>
      <w:r>
        <w:t>Geographers take a holistic approach to problem solving, meaning that they are open to all factors that might be involved in the solution, including human ones.</w:t>
      </w:r>
      <w:r w:rsidR="00DF376B">
        <w:t xml:space="preserve"> </w:t>
      </w:r>
      <w:r>
        <w:t>Being concerned with nearly all aspects of Earth, physical geographers are trained to view a natural environment and consider how it functions in its entirety.</w:t>
      </w:r>
    </w:p>
    <w:p w:rsidR="00A54552" w:rsidRPr="005A09CE" w:rsidRDefault="00A54552" w:rsidP="00956901">
      <w:pPr>
        <w:numPr>
          <w:ilvl w:val="0"/>
          <w:numId w:val="6"/>
        </w:numPr>
        <w:rPr>
          <w:snapToGrid w:val="0"/>
        </w:rPr>
      </w:pPr>
      <w:r>
        <w:rPr>
          <w:snapToGrid w:val="0"/>
        </w:rPr>
        <w:t>Maps are essential components of geography.</w:t>
      </w:r>
      <w:r w:rsidR="00DF376B">
        <w:rPr>
          <w:snapToGrid w:val="0"/>
        </w:rPr>
        <w:t xml:space="preserve"> </w:t>
      </w:r>
      <w:r>
        <w:rPr>
          <w:snapToGrid w:val="0"/>
        </w:rPr>
        <w:t>Maps function as source of geographic data, tools to aid in the analysis and interpretation of geographic data, and means for displaying results of geographic studies.</w:t>
      </w:r>
      <w:r w:rsidR="00DF376B">
        <w:rPr>
          <w:snapToGrid w:val="0"/>
        </w:rPr>
        <w:t xml:space="preserve"> </w:t>
      </w:r>
      <w:r>
        <w:rPr>
          <w:snapToGrid w:val="0"/>
        </w:rPr>
        <w:t>Geographers use satellite-based GPS (Global Positioning System) technology to determine the precise location of points on Earth’s surface, and digital technologies for mapmaking (cartography) and for conducting many aspects of map analysis.</w:t>
      </w:r>
    </w:p>
    <w:p w:rsidR="00A54552" w:rsidRPr="005A09CE" w:rsidRDefault="00A54552" w:rsidP="00956901">
      <w:pPr>
        <w:numPr>
          <w:ilvl w:val="0"/>
          <w:numId w:val="6"/>
        </w:numPr>
        <w:rPr>
          <w:snapToGrid w:val="0"/>
        </w:rPr>
      </w:pPr>
      <w:r>
        <w:rPr>
          <w:snapToGrid w:val="0"/>
        </w:rPr>
        <w:t>Physical geographers use the scientific method to guide their learning about the processes and features on Earth.</w:t>
      </w:r>
      <w:r w:rsidR="00DF376B">
        <w:t xml:space="preserve"> </w:t>
      </w:r>
      <w:r>
        <w:t>The scientific method entails developing valid explanations about the issue being studied by objectively testing hypotheses and analyzing all pertinent evidence and facts.</w:t>
      </w:r>
      <w:r w:rsidR="00DF376B">
        <w:t xml:space="preserve"> </w:t>
      </w:r>
      <w:r>
        <w:t>Since physical geography uses the scientific method to study variations over space, it is a spatial science.</w:t>
      </w:r>
    </w:p>
    <w:p w:rsidR="00956901" w:rsidRPr="002E19B3" w:rsidRDefault="00A54552" w:rsidP="00956901">
      <w:pPr>
        <w:numPr>
          <w:ilvl w:val="0"/>
          <w:numId w:val="6"/>
        </w:numPr>
        <w:rPr>
          <w:snapToGrid w:val="0"/>
        </w:rPr>
      </w:pPr>
      <w:r>
        <w:t>Physical geographers study Earth’s principle subsystems – the atmosphere, lithosphere, biosphere, and hydrosphere</w:t>
      </w:r>
      <w:r w:rsidR="00EC4C58">
        <w:t xml:space="preserve"> </w:t>
      </w:r>
      <w:r>
        <w:t xml:space="preserve">- and many </w:t>
      </w:r>
      <w:r w:rsidR="00D42F6A">
        <w:t xml:space="preserve">specialize in identifying and reducing environmental degradation </w:t>
      </w:r>
      <w:r w:rsidR="00EC4C58">
        <w:t>and pollution.</w:t>
      </w:r>
      <w:r w:rsidR="00DF376B">
        <w:t xml:space="preserve"> </w:t>
      </w:r>
      <w:r w:rsidR="00EC4C58">
        <w:t>G</w:t>
      </w:r>
      <w:r w:rsidR="00D42F6A">
        <w:t xml:space="preserve">eographers </w:t>
      </w:r>
      <w:r w:rsidR="00EC4C58">
        <w:t xml:space="preserve">often </w:t>
      </w:r>
      <w:r w:rsidR="00D42F6A">
        <w:t>employ mode</w:t>
      </w:r>
      <w:r w:rsidR="003A30DD">
        <w:t>ls to give them</w:t>
      </w:r>
      <w:r w:rsidR="00D42F6A">
        <w:t xml:space="preserve"> information about a particular system.</w:t>
      </w:r>
      <w:r w:rsidR="003A30DD">
        <w:t xml:space="preserve"> Many types of model </w:t>
      </w:r>
      <w:r w:rsidR="003A30DD">
        <w:lastRenderedPageBreak/>
        <w:t>exist – including pictorial and graphic models, mathematical and statistical models, computer-generated models, and conceptual models.</w:t>
      </w:r>
    </w:p>
    <w:p w:rsidR="00A35A17" w:rsidRPr="002E19B3" w:rsidRDefault="00A35A17" w:rsidP="004D2D34">
      <w:pPr>
        <w:rPr>
          <w:b/>
          <w:snapToGrid w:val="0"/>
          <w:sz w:val="28"/>
        </w:rPr>
      </w:pPr>
    </w:p>
    <w:p w:rsidR="00900C27" w:rsidRPr="002E19B3" w:rsidRDefault="002E19B3" w:rsidP="00900C27">
      <w:pPr>
        <w:rPr>
          <w:b/>
          <w:snapToGrid w:val="0"/>
          <w:sz w:val="28"/>
        </w:rPr>
      </w:pPr>
      <w:r>
        <w:rPr>
          <w:b/>
          <w:snapToGrid w:val="0"/>
          <w:sz w:val="28"/>
        </w:rPr>
        <w:t>Lecture Suggestions</w:t>
      </w:r>
      <w:r>
        <w:rPr>
          <w:b/>
          <w:snapToGrid w:val="0"/>
          <w:sz w:val="28"/>
        </w:rPr>
        <w:br/>
      </w:r>
    </w:p>
    <w:p w:rsidR="00900C27" w:rsidRPr="002E19B3" w:rsidRDefault="003A30DD" w:rsidP="00900C27">
      <w:pPr>
        <w:numPr>
          <w:ilvl w:val="0"/>
          <w:numId w:val="5"/>
        </w:numPr>
      </w:pPr>
      <w:r>
        <w:t>Use a Google Earth map of the area where your academic institution is located.</w:t>
      </w:r>
      <w:r w:rsidR="00DF376B">
        <w:t xml:space="preserve"> </w:t>
      </w:r>
      <w:r>
        <w:t xml:space="preserve">Discuss the physical geography characteristics that may have led to the location of towns and industry in your area. </w:t>
      </w:r>
      <w:r w:rsidR="005D7921" w:rsidRPr="002E19B3">
        <w:br/>
      </w:r>
    </w:p>
    <w:p w:rsidR="005D7921" w:rsidRPr="005D7921" w:rsidRDefault="00C273A3" w:rsidP="00900C27">
      <w:pPr>
        <w:numPr>
          <w:ilvl w:val="0"/>
          <w:numId w:val="5"/>
        </w:numPr>
      </w:pPr>
      <w:r>
        <w:t xml:space="preserve">Compare </w:t>
      </w:r>
      <w:r w:rsidR="003A30DD">
        <w:t>similarities between two areas of the same type in the w</w:t>
      </w:r>
      <w:r w:rsidR="0099631C">
        <w:t>orld.</w:t>
      </w:r>
      <w:r w:rsidR="00DF376B">
        <w:t xml:space="preserve"> </w:t>
      </w:r>
      <w:r w:rsidR="0099631C">
        <w:t>For example, compare deserts in the southwestern United States to those in Asia or Africa.</w:t>
      </w:r>
      <w:r w:rsidR="00DF376B">
        <w:t xml:space="preserve"> </w:t>
      </w:r>
      <w:r w:rsidR="0099631C">
        <w:t>As</w:t>
      </w:r>
      <w:r>
        <w:t>k</w:t>
      </w:r>
      <w:r w:rsidR="0099631C">
        <w:t xml:space="preserve"> students for suggestions regarding how to plan a scientific experiment that is capable of capturing the similarities and differences between these two areas.</w:t>
      </w:r>
    </w:p>
    <w:p w:rsidR="00900C27" w:rsidRPr="005D7921" w:rsidRDefault="00900C27" w:rsidP="00900C27"/>
    <w:p w:rsidR="00900C27" w:rsidRPr="005D7921" w:rsidRDefault="00DF376B" w:rsidP="00900C27">
      <w:pPr>
        <w:numPr>
          <w:ilvl w:val="0"/>
          <w:numId w:val="5"/>
        </w:numPr>
      </w:pPr>
      <w:r>
        <w:t xml:space="preserve">Using </w:t>
      </w:r>
      <w:r w:rsidR="0099631C">
        <w:t>Figure 1.7</w:t>
      </w:r>
      <w:r>
        <w:t>, d</w:t>
      </w:r>
      <w:r w:rsidR="0099631C">
        <w:t>iscuss how changes in the night-time environment may impact the biosphere for nocturnal animals.</w:t>
      </w:r>
    </w:p>
    <w:p w:rsidR="00900C27" w:rsidRPr="005D7921" w:rsidRDefault="00900C27" w:rsidP="00900C27">
      <w:pPr>
        <w:ind w:firstLine="720"/>
      </w:pPr>
    </w:p>
    <w:p w:rsidR="00900C27" w:rsidRPr="005D7921" w:rsidRDefault="00DF376B" w:rsidP="00900C27">
      <w:pPr>
        <w:numPr>
          <w:ilvl w:val="0"/>
          <w:numId w:val="5"/>
        </w:numPr>
      </w:pPr>
      <w:r>
        <w:t xml:space="preserve">Using </w:t>
      </w:r>
      <w:r w:rsidR="0099631C">
        <w:t>Figure 1.10</w:t>
      </w:r>
      <w:r>
        <w:t xml:space="preserve">, </w:t>
      </w:r>
      <w:r w:rsidR="0099631C">
        <w:t>postulate how pollution and population changes may impact each of the cycles shown in the Figure on a local, regional, and global scale.</w:t>
      </w:r>
    </w:p>
    <w:p w:rsidR="00900C27" w:rsidRPr="005D7921" w:rsidRDefault="00900C27" w:rsidP="00900C27">
      <w:pPr>
        <w:ind w:firstLine="720"/>
      </w:pPr>
    </w:p>
    <w:p w:rsidR="00900C27" w:rsidRPr="005D7921" w:rsidRDefault="0099631C" w:rsidP="00900C27">
      <w:pPr>
        <w:numPr>
          <w:ilvl w:val="0"/>
          <w:numId w:val="5"/>
        </w:numPr>
      </w:pPr>
      <w:r>
        <w:t>Ask students for suggestions regarding how to sustain the environment in your area.</w:t>
      </w:r>
    </w:p>
    <w:p w:rsidR="005D7921" w:rsidRPr="005D7921" w:rsidRDefault="005D7921" w:rsidP="005D7921">
      <w:pPr>
        <w:pStyle w:val="ListParagraph"/>
        <w:ind w:left="0"/>
        <w:rPr>
          <w:snapToGrid w:val="0"/>
        </w:rPr>
      </w:pPr>
    </w:p>
    <w:p w:rsidR="005D7921" w:rsidRPr="005D7921" w:rsidRDefault="00DF376B" w:rsidP="0099631C">
      <w:pPr>
        <w:numPr>
          <w:ilvl w:val="0"/>
          <w:numId w:val="5"/>
        </w:numPr>
        <w:rPr>
          <w:snapToGrid w:val="0"/>
        </w:rPr>
      </w:pPr>
      <w:r>
        <w:rPr>
          <w:snapToGrid w:val="0"/>
        </w:rPr>
        <w:t>Look at</w:t>
      </w:r>
      <w:r w:rsidR="0099631C">
        <w:rPr>
          <w:snapToGrid w:val="0"/>
        </w:rPr>
        <w:t xml:space="preserve"> NASA’s Climate in a Box</w:t>
      </w:r>
      <w:r>
        <w:rPr>
          <w:snapToGrid w:val="0"/>
        </w:rPr>
        <w:t xml:space="preserve"> </w:t>
      </w:r>
      <w:hyperlink r:id="rId8" w:history="1">
        <w:r w:rsidR="0099631C" w:rsidRPr="00A1126E">
          <w:rPr>
            <w:rStyle w:val="Hyperlink"/>
            <w:snapToGrid w:val="0"/>
          </w:rPr>
          <w:t>https://modelingguru.nasa.gov/community/middleware/climateinabox</w:t>
        </w:r>
      </w:hyperlink>
      <w:r w:rsidR="0099631C">
        <w:rPr>
          <w:snapToGrid w:val="0"/>
        </w:rPr>
        <w:t xml:space="preserve"> as an example of how models can be used for </w:t>
      </w:r>
      <w:r w:rsidR="00350319">
        <w:rPr>
          <w:snapToGrid w:val="0"/>
        </w:rPr>
        <w:t>examining changes in Earth’s climate system.</w:t>
      </w:r>
    </w:p>
    <w:p w:rsidR="005D7921" w:rsidRPr="005D7921" w:rsidRDefault="005D7921" w:rsidP="005D7921">
      <w:pPr>
        <w:pStyle w:val="ListParagraph"/>
        <w:rPr>
          <w:snapToGrid w:val="0"/>
        </w:rPr>
      </w:pPr>
    </w:p>
    <w:p w:rsidR="005D7921" w:rsidRPr="00DF376B" w:rsidRDefault="00350319" w:rsidP="00A13E94">
      <w:pPr>
        <w:numPr>
          <w:ilvl w:val="0"/>
          <w:numId w:val="5"/>
        </w:numPr>
        <w:rPr>
          <w:snapToGrid w:val="0"/>
        </w:rPr>
      </w:pPr>
      <w:r>
        <w:t>Visit</w:t>
      </w:r>
      <w:r w:rsidR="00DF376B">
        <w:t xml:space="preserve"> </w:t>
      </w:r>
      <w:hyperlink r:id="rId9" w:history="1">
        <w:r w:rsidR="00DF376B" w:rsidRPr="00325221">
          <w:rPr>
            <w:rStyle w:val="Hyperlink"/>
          </w:rPr>
          <w:t>http://www.udel.edu/FREC/spatlab/anim/animate.html</w:t>
        </w:r>
      </w:hyperlink>
      <w:r w:rsidR="00DF376B">
        <w:t xml:space="preserve"> </w:t>
      </w:r>
      <w:r>
        <w:t>to show students examples of how models are used in geography.</w:t>
      </w:r>
    </w:p>
    <w:p w:rsidR="00174436" w:rsidRDefault="00174436" w:rsidP="00174436">
      <w:pPr>
        <w:pStyle w:val="ListParagraph"/>
        <w:rPr>
          <w:snapToGrid w:val="0"/>
        </w:rPr>
      </w:pPr>
    </w:p>
    <w:p w:rsidR="00174436" w:rsidRDefault="00174436" w:rsidP="00174436">
      <w:pPr>
        <w:rPr>
          <w:snapToGrid w:val="0"/>
        </w:rPr>
      </w:pPr>
    </w:p>
    <w:p w:rsidR="004D2D34" w:rsidRPr="00DE17E7" w:rsidRDefault="00A35A17" w:rsidP="00174436">
      <w:pPr>
        <w:rPr>
          <w:b/>
          <w:snapToGrid w:val="0"/>
          <w:sz w:val="28"/>
        </w:rPr>
      </w:pPr>
      <w:r w:rsidRPr="005A00EB">
        <w:rPr>
          <w:b/>
          <w:snapToGrid w:val="0"/>
          <w:sz w:val="28"/>
        </w:rPr>
        <w:t>Key Terms</w:t>
      </w:r>
    </w:p>
    <w:p w:rsidR="0013481F" w:rsidRDefault="0013481F" w:rsidP="00174436">
      <w:pPr>
        <w:autoSpaceDE w:val="0"/>
        <w:autoSpaceDN w:val="0"/>
        <w:adjustRightInd w:val="0"/>
        <w:ind w:left="360"/>
      </w:pPr>
    </w:p>
    <w:p w:rsidR="0013481F" w:rsidRDefault="0013481F" w:rsidP="0013481F">
      <w:pPr>
        <w:tabs>
          <w:tab w:val="left" w:pos="360"/>
        </w:tabs>
        <w:autoSpaceDE w:val="0"/>
        <w:autoSpaceDN w:val="0"/>
        <w:adjustRightInd w:val="0"/>
        <w:ind w:left="360"/>
        <w:sectPr w:rsidR="0013481F">
          <w:headerReference w:type="default" r:id="rId10"/>
          <w:footerReference w:type="even" r:id="rId11"/>
          <w:footerReference w:type="default" r:id="rId12"/>
          <w:pgSz w:w="12240" w:h="15840"/>
          <w:pgMar w:top="1440" w:right="1800" w:bottom="1440" w:left="1800" w:header="720" w:footer="720" w:gutter="0"/>
          <w:cols w:space="720"/>
          <w:docGrid w:linePitch="360"/>
        </w:sectPr>
      </w:pPr>
    </w:p>
    <w:p w:rsidR="00594A07" w:rsidRPr="005A09CE" w:rsidRDefault="0013481F" w:rsidP="00386295">
      <w:pPr>
        <w:tabs>
          <w:tab w:val="left" w:pos="0"/>
        </w:tabs>
        <w:autoSpaceDE w:val="0"/>
        <w:autoSpaceDN w:val="0"/>
        <w:adjustRightInd w:val="0"/>
      </w:pPr>
      <w:r>
        <w:lastRenderedPageBreak/>
        <w:t>p</w:t>
      </w:r>
      <w:r w:rsidR="00594A07" w:rsidRPr="005A09CE">
        <w:t>hysical geography</w:t>
      </w:r>
    </w:p>
    <w:p w:rsidR="00594A07" w:rsidRPr="005A09CE" w:rsidRDefault="00594A07" w:rsidP="00386295">
      <w:pPr>
        <w:tabs>
          <w:tab w:val="left" w:pos="0"/>
        </w:tabs>
        <w:autoSpaceDE w:val="0"/>
        <w:autoSpaceDN w:val="0"/>
        <w:adjustRightInd w:val="0"/>
      </w:pPr>
      <w:r w:rsidRPr="005A09CE">
        <w:t>geography</w:t>
      </w:r>
    </w:p>
    <w:p w:rsidR="00594A07" w:rsidRPr="005A09CE" w:rsidRDefault="00594A07" w:rsidP="00386295">
      <w:pPr>
        <w:tabs>
          <w:tab w:val="left" w:pos="0"/>
        </w:tabs>
        <w:autoSpaceDE w:val="0"/>
        <w:autoSpaceDN w:val="0"/>
        <w:adjustRightInd w:val="0"/>
      </w:pPr>
      <w:r w:rsidRPr="005A09CE">
        <w:t>spatial discipline</w:t>
      </w:r>
    </w:p>
    <w:p w:rsidR="00594A07" w:rsidRPr="005A09CE" w:rsidRDefault="00594A07" w:rsidP="00386295">
      <w:pPr>
        <w:tabs>
          <w:tab w:val="left" w:pos="0"/>
        </w:tabs>
        <w:autoSpaceDE w:val="0"/>
        <w:autoSpaceDN w:val="0"/>
        <w:adjustRightInd w:val="0"/>
      </w:pPr>
      <w:r w:rsidRPr="005A09CE">
        <w:t>human geography</w:t>
      </w:r>
    </w:p>
    <w:p w:rsidR="00594A07" w:rsidRPr="005A09CE" w:rsidRDefault="00594A07" w:rsidP="00386295">
      <w:pPr>
        <w:tabs>
          <w:tab w:val="left" w:pos="0"/>
        </w:tabs>
        <w:autoSpaceDE w:val="0"/>
        <w:autoSpaceDN w:val="0"/>
        <w:adjustRightInd w:val="0"/>
      </w:pPr>
      <w:r w:rsidRPr="005A09CE">
        <w:t>region</w:t>
      </w:r>
    </w:p>
    <w:p w:rsidR="00594A07" w:rsidRPr="005A09CE" w:rsidRDefault="00594A07" w:rsidP="00386295">
      <w:pPr>
        <w:tabs>
          <w:tab w:val="left" w:pos="0"/>
        </w:tabs>
        <w:autoSpaceDE w:val="0"/>
        <w:autoSpaceDN w:val="0"/>
        <w:adjustRightInd w:val="0"/>
      </w:pPr>
      <w:r w:rsidRPr="005A09CE">
        <w:t>cartography</w:t>
      </w:r>
    </w:p>
    <w:p w:rsidR="00594A07" w:rsidRPr="005A09CE" w:rsidRDefault="00594A07" w:rsidP="00386295">
      <w:pPr>
        <w:tabs>
          <w:tab w:val="left" w:pos="0"/>
        </w:tabs>
        <w:autoSpaceDE w:val="0"/>
        <w:autoSpaceDN w:val="0"/>
        <w:adjustRightInd w:val="0"/>
      </w:pPr>
      <w:r w:rsidRPr="005A09CE">
        <w:t>scientific method</w:t>
      </w:r>
    </w:p>
    <w:p w:rsidR="00594A07" w:rsidRPr="005A09CE" w:rsidRDefault="00594A07" w:rsidP="00386295">
      <w:pPr>
        <w:tabs>
          <w:tab w:val="left" w:pos="0"/>
        </w:tabs>
        <w:autoSpaceDE w:val="0"/>
        <w:autoSpaceDN w:val="0"/>
        <w:adjustRightInd w:val="0"/>
      </w:pPr>
      <w:r w:rsidRPr="005A09CE">
        <w:t>absolute location</w:t>
      </w:r>
    </w:p>
    <w:p w:rsidR="00594A07" w:rsidRPr="005A09CE" w:rsidRDefault="00594A07" w:rsidP="00386295">
      <w:pPr>
        <w:tabs>
          <w:tab w:val="left" w:pos="0"/>
        </w:tabs>
        <w:autoSpaceDE w:val="0"/>
        <w:autoSpaceDN w:val="0"/>
        <w:adjustRightInd w:val="0"/>
      </w:pPr>
      <w:r w:rsidRPr="005A09CE">
        <w:t>relative location</w:t>
      </w:r>
    </w:p>
    <w:p w:rsidR="00594A07" w:rsidRPr="005A09CE" w:rsidRDefault="00594A07" w:rsidP="00386295">
      <w:pPr>
        <w:tabs>
          <w:tab w:val="left" w:pos="0"/>
        </w:tabs>
        <w:autoSpaceDE w:val="0"/>
        <w:autoSpaceDN w:val="0"/>
        <w:adjustRightInd w:val="0"/>
      </w:pPr>
      <w:r w:rsidRPr="005A09CE">
        <w:t>spatial distribution</w:t>
      </w:r>
    </w:p>
    <w:p w:rsidR="00594A07" w:rsidRPr="005A09CE" w:rsidRDefault="00594A07" w:rsidP="00386295">
      <w:pPr>
        <w:tabs>
          <w:tab w:val="left" w:pos="0"/>
        </w:tabs>
        <w:autoSpaceDE w:val="0"/>
        <w:autoSpaceDN w:val="0"/>
        <w:adjustRightInd w:val="0"/>
      </w:pPr>
      <w:r w:rsidRPr="005A09CE">
        <w:lastRenderedPageBreak/>
        <w:t>spatial pattern</w:t>
      </w:r>
    </w:p>
    <w:p w:rsidR="00594A07" w:rsidRPr="005A09CE" w:rsidRDefault="00594A07" w:rsidP="00386295">
      <w:pPr>
        <w:tabs>
          <w:tab w:val="left" w:pos="0"/>
        </w:tabs>
        <w:autoSpaceDE w:val="0"/>
        <w:autoSpaceDN w:val="0"/>
        <w:adjustRightInd w:val="0"/>
      </w:pPr>
      <w:r w:rsidRPr="005A09CE">
        <w:t>spatial interaction</w:t>
      </w:r>
    </w:p>
    <w:p w:rsidR="00594A07" w:rsidRPr="005A09CE" w:rsidRDefault="00594A07" w:rsidP="00386295">
      <w:pPr>
        <w:tabs>
          <w:tab w:val="left" w:pos="0"/>
        </w:tabs>
        <w:autoSpaceDE w:val="0"/>
        <w:autoSpaceDN w:val="0"/>
        <w:adjustRightInd w:val="0"/>
      </w:pPr>
      <w:r w:rsidRPr="005A09CE">
        <w:t>system</w:t>
      </w:r>
    </w:p>
    <w:p w:rsidR="00594A07" w:rsidRPr="005A09CE" w:rsidRDefault="00594A07" w:rsidP="00386295">
      <w:pPr>
        <w:tabs>
          <w:tab w:val="left" w:pos="360"/>
        </w:tabs>
        <w:autoSpaceDE w:val="0"/>
        <w:autoSpaceDN w:val="0"/>
        <w:adjustRightInd w:val="0"/>
        <w:ind w:left="360" w:hanging="360"/>
      </w:pPr>
      <w:r w:rsidRPr="005A09CE">
        <w:t>Earth system</w:t>
      </w:r>
    </w:p>
    <w:p w:rsidR="00594A07" w:rsidRPr="005A09CE" w:rsidRDefault="00594A07" w:rsidP="0013481F">
      <w:pPr>
        <w:tabs>
          <w:tab w:val="left" w:pos="360"/>
        </w:tabs>
        <w:autoSpaceDE w:val="0"/>
        <w:autoSpaceDN w:val="0"/>
        <w:adjustRightInd w:val="0"/>
      </w:pPr>
      <w:r w:rsidRPr="005A09CE">
        <w:t>subsystem</w:t>
      </w:r>
    </w:p>
    <w:p w:rsidR="00594A07" w:rsidRPr="00594A07" w:rsidRDefault="00594A07" w:rsidP="0013481F">
      <w:pPr>
        <w:widowControl w:val="0"/>
        <w:tabs>
          <w:tab w:val="left" w:pos="360"/>
        </w:tabs>
        <w:autoSpaceDE w:val="0"/>
        <w:autoSpaceDN w:val="0"/>
        <w:adjustRightInd w:val="0"/>
      </w:pPr>
      <w:r w:rsidRPr="005A09CE">
        <w:t>atmosphere</w:t>
      </w:r>
    </w:p>
    <w:p w:rsidR="00594A07" w:rsidRPr="005A09CE" w:rsidRDefault="00594A07" w:rsidP="0013481F">
      <w:pPr>
        <w:tabs>
          <w:tab w:val="left" w:pos="360"/>
        </w:tabs>
        <w:autoSpaceDE w:val="0"/>
        <w:autoSpaceDN w:val="0"/>
        <w:adjustRightInd w:val="0"/>
      </w:pPr>
      <w:r w:rsidRPr="005A09CE">
        <w:t>lithosphere</w:t>
      </w:r>
    </w:p>
    <w:p w:rsidR="00594A07" w:rsidRPr="005A09CE" w:rsidRDefault="00594A07" w:rsidP="0013481F">
      <w:pPr>
        <w:tabs>
          <w:tab w:val="left" w:pos="360"/>
        </w:tabs>
        <w:autoSpaceDE w:val="0"/>
        <w:autoSpaceDN w:val="0"/>
        <w:adjustRightInd w:val="0"/>
      </w:pPr>
      <w:r w:rsidRPr="005A09CE">
        <w:t>biosphere</w:t>
      </w:r>
    </w:p>
    <w:p w:rsidR="00594A07" w:rsidRPr="005A09CE" w:rsidRDefault="00594A07" w:rsidP="0013481F">
      <w:pPr>
        <w:tabs>
          <w:tab w:val="left" w:pos="360"/>
        </w:tabs>
        <w:autoSpaceDE w:val="0"/>
        <w:autoSpaceDN w:val="0"/>
        <w:adjustRightInd w:val="0"/>
      </w:pPr>
      <w:r w:rsidRPr="005A09CE">
        <w:t>hydrosphere</w:t>
      </w:r>
    </w:p>
    <w:p w:rsidR="00594A07" w:rsidRPr="005A09CE" w:rsidRDefault="00594A07" w:rsidP="0013481F">
      <w:pPr>
        <w:tabs>
          <w:tab w:val="left" w:pos="360"/>
        </w:tabs>
        <w:autoSpaceDE w:val="0"/>
        <w:autoSpaceDN w:val="0"/>
        <w:adjustRightInd w:val="0"/>
      </w:pPr>
      <w:r w:rsidRPr="005A09CE">
        <w:t>environment</w:t>
      </w:r>
    </w:p>
    <w:p w:rsidR="00594A07" w:rsidRPr="005A09CE" w:rsidRDefault="00594A07" w:rsidP="0013481F">
      <w:pPr>
        <w:tabs>
          <w:tab w:val="left" w:pos="360"/>
        </w:tabs>
        <w:autoSpaceDE w:val="0"/>
        <w:autoSpaceDN w:val="0"/>
        <w:adjustRightInd w:val="0"/>
      </w:pPr>
      <w:r w:rsidRPr="005A09CE">
        <w:lastRenderedPageBreak/>
        <w:t>ecology</w:t>
      </w:r>
    </w:p>
    <w:p w:rsidR="00594A07" w:rsidRPr="005A09CE" w:rsidRDefault="00594A07" w:rsidP="0013481F">
      <w:pPr>
        <w:tabs>
          <w:tab w:val="left" w:pos="360"/>
        </w:tabs>
        <w:autoSpaceDE w:val="0"/>
        <w:autoSpaceDN w:val="0"/>
        <w:adjustRightInd w:val="0"/>
      </w:pPr>
      <w:r w:rsidRPr="005A09CE">
        <w:t>ecosystem</w:t>
      </w:r>
    </w:p>
    <w:p w:rsidR="00594A07" w:rsidRPr="005A09CE" w:rsidRDefault="00594A07" w:rsidP="0013481F">
      <w:pPr>
        <w:tabs>
          <w:tab w:val="left" w:pos="360"/>
        </w:tabs>
        <w:autoSpaceDE w:val="0"/>
        <w:autoSpaceDN w:val="0"/>
        <w:adjustRightInd w:val="0"/>
      </w:pPr>
      <w:r w:rsidRPr="005A09CE">
        <w:t>natural hazard</w:t>
      </w:r>
    </w:p>
    <w:p w:rsidR="00594A07" w:rsidRPr="005A09CE" w:rsidRDefault="00594A07" w:rsidP="0013481F">
      <w:pPr>
        <w:tabs>
          <w:tab w:val="left" w:pos="360"/>
        </w:tabs>
        <w:autoSpaceDE w:val="0"/>
        <w:autoSpaceDN w:val="0"/>
        <w:adjustRightInd w:val="0"/>
      </w:pPr>
      <w:r w:rsidRPr="005A09CE">
        <w:t>environmental degradation</w:t>
      </w:r>
    </w:p>
    <w:p w:rsidR="00594A07" w:rsidRPr="005A09CE" w:rsidRDefault="00594A07" w:rsidP="0013481F">
      <w:pPr>
        <w:tabs>
          <w:tab w:val="left" w:pos="360"/>
        </w:tabs>
        <w:autoSpaceDE w:val="0"/>
        <w:autoSpaceDN w:val="0"/>
        <w:adjustRightInd w:val="0"/>
      </w:pPr>
      <w:r w:rsidRPr="005A09CE">
        <w:t>pollution</w:t>
      </w:r>
    </w:p>
    <w:p w:rsidR="00594A07" w:rsidRPr="005A09CE" w:rsidRDefault="00594A07" w:rsidP="0013481F">
      <w:pPr>
        <w:tabs>
          <w:tab w:val="left" w:pos="360"/>
        </w:tabs>
        <w:autoSpaceDE w:val="0"/>
        <w:autoSpaceDN w:val="0"/>
        <w:adjustRightInd w:val="0"/>
      </w:pPr>
      <w:r w:rsidRPr="005A09CE">
        <w:t>natural resource</w:t>
      </w:r>
    </w:p>
    <w:p w:rsidR="00594A07" w:rsidRPr="005A09CE" w:rsidRDefault="00594A07" w:rsidP="0013481F">
      <w:pPr>
        <w:tabs>
          <w:tab w:val="left" w:pos="360"/>
        </w:tabs>
        <w:autoSpaceDE w:val="0"/>
        <w:autoSpaceDN w:val="0"/>
        <w:adjustRightInd w:val="0"/>
      </w:pPr>
      <w:r w:rsidRPr="005A09CE">
        <w:t>environmental overshoot</w:t>
      </w:r>
    </w:p>
    <w:p w:rsidR="00594A07" w:rsidRPr="005A09CE" w:rsidRDefault="00594A07" w:rsidP="0013481F">
      <w:pPr>
        <w:tabs>
          <w:tab w:val="left" w:pos="360"/>
        </w:tabs>
        <w:autoSpaceDE w:val="0"/>
        <w:autoSpaceDN w:val="0"/>
        <w:adjustRightInd w:val="0"/>
      </w:pPr>
      <w:r w:rsidRPr="005A09CE">
        <w:t>environmental sustainability</w:t>
      </w:r>
    </w:p>
    <w:p w:rsidR="00594A07" w:rsidRPr="005A09CE" w:rsidRDefault="00594A07" w:rsidP="0013481F">
      <w:pPr>
        <w:tabs>
          <w:tab w:val="left" w:pos="360"/>
        </w:tabs>
        <w:autoSpaceDE w:val="0"/>
        <w:autoSpaceDN w:val="0"/>
        <w:adjustRightInd w:val="0"/>
      </w:pPr>
      <w:r w:rsidRPr="005A09CE">
        <w:t>model</w:t>
      </w:r>
    </w:p>
    <w:p w:rsidR="00594A07" w:rsidRPr="005A09CE" w:rsidRDefault="00594A07" w:rsidP="0013481F">
      <w:pPr>
        <w:tabs>
          <w:tab w:val="left" w:pos="360"/>
        </w:tabs>
        <w:autoSpaceDE w:val="0"/>
        <w:autoSpaceDN w:val="0"/>
        <w:adjustRightInd w:val="0"/>
      </w:pPr>
      <w:r w:rsidRPr="005A09CE">
        <w:t>pictorial/graphic model</w:t>
      </w:r>
    </w:p>
    <w:p w:rsidR="00594A07" w:rsidRPr="005A09CE" w:rsidRDefault="00594A07" w:rsidP="0013481F">
      <w:pPr>
        <w:tabs>
          <w:tab w:val="left" w:pos="360"/>
        </w:tabs>
        <w:autoSpaceDE w:val="0"/>
        <w:autoSpaceDN w:val="0"/>
        <w:adjustRightInd w:val="0"/>
      </w:pPr>
      <w:r w:rsidRPr="005A09CE">
        <w:t>physical model</w:t>
      </w:r>
    </w:p>
    <w:p w:rsidR="00594A07" w:rsidRPr="00594A07" w:rsidRDefault="00594A07" w:rsidP="0013481F">
      <w:pPr>
        <w:widowControl w:val="0"/>
        <w:tabs>
          <w:tab w:val="left" w:pos="360"/>
        </w:tabs>
        <w:autoSpaceDE w:val="0"/>
        <w:autoSpaceDN w:val="0"/>
        <w:adjustRightInd w:val="0"/>
      </w:pPr>
      <w:r w:rsidRPr="005A09CE">
        <w:t>mathematical/statistical model</w:t>
      </w:r>
    </w:p>
    <w:p w:rsidR="00594A07" w:rsidRPr="005A09CE" w:rsidRDefault="00594A07" w:rsidP="0013481F">
      <w:pPr>
        <w:tabs>
          <w:tab w:val="left" w:pos="360"/>
        </w:tabs>
        <w:autoSpaceDE w:val="0"/>
        <w:autoSpaceDN w:val="0"/>
        <w:adjustRightInd w:val="0"/>
      </w:pPr>
      <w:r w:rsidRPr="005A09CE">
        <w:t>computer-generated model</w:t>
      </w:r>
    </w:p>
    <w:p w:rsidR="00594A07" w:rsidRPr="005A09CE" w:rsidRDefault="00174436" w:rsidP="0013481F">
      <w:pPr>
        <w:tabs>
          <w:tab w:val="left" w:pos="360"/>
        </w:tabs>
        <w:autoSpaceDE w:val="0"/>
        <w:autoSpaceDN w:val="0"/>
        <w:adjustRightInd w:val="0"/>
      </w:pPr>
      <w:r>
        <w:t>v</w:t>
      </w:r>
      <w:r w:rsidR="00594A07" w:rsidRPr="005A09CE">
        <w:t>isualization</w:t>
      </w:r>
    </w:p>
    <w:p w:rsidR="00594A07" w:rsidRPr="005A09CE" w:rsidRDefault="00174436" w:rsidP="0013481F">
      <w:pPr>
        <w:tabs>
          <w:tab w:val="left" w:pos="360"/>
        </w:tabs>
        <w:autoSpaceDE w:val="0"/>
        <w:autoSpaceDN w:val="0"/>
        <w:adjustRightInd w:val="0"/>
      </w:pPr>
      <w:r>
        <w:lastRenderedPageBreak/>
        <w:t>c</w:t>
      </w:r>
      <w:r w:rsidR="00594A07" w:rsidRPr="005A09CE">
        <w:t>onceptual model</w:t>
      </w:r>
    </w:p>
    <w:p w:rsidR="00594A07" w:rsidRPr="005A09CE" w:rsidRDefault="00174436" w:rsidP="0013481F">
      <w:pPr>
        <w:tabs>
          <w:tab w:val="left" w:pos="360"/>
        </w:tabs>
        <w:autoSpaceDE w:val="0"/>
        <w:autoSpaceDN w:val="0"/>
        <w:adjustRightInd w:val="0"/>
      </w:pPr>
      <w:r>
        <w:t>m</w:t>
      </w:r>
      <w:r w:rsidR="00594A07" w:rsidRPr="005A09CE">
        <w:t>ental map</w:t>
      </w:r>
    </w:p>
    <w:p w:rsidR="00594A07" w:rsidRPr="005A09CE" w:rsidRDefault="00594A07" w:rsidP="0013481F">
      <w:pPr>
        <w:tabs>
          <w:tab w:val="left" w:pos="360"/>
        </w:tabs>
        <w:autoSpaceDE w:val="0"/>
        <w:autoSpaceDN w:val="0"/>
        <w:adjustRightInd w:val="0"/>
      </w:pPr>
      <w:r w:rsidRPr="005A09CE">
        <w:t>systems analysis</w:t>
      </w:r>
      <w:r w:rsidR="00386295">
        <w:t xml:space="preserve"> </w:t>
      </w:r>
    </w:p>
    <w:p w:rsidR="00594A07" w:rsidRPr="005A09CE" w:rsidRDefault="00594A07" w:rsidP="0013481F">
      <w:pPr>
        <w:tabs>
          <w:tab w:val="left" w:pos="360"/>
        </w:tabs>
        <w:autoSpaceDE w:val="0"/>
        <w:autoSpaceDN w:val="0"/>
        <w:adjustRightInd w:val="0"/>
      </w:pPr>
      <w:r w:rsidRPr="005A09CE">
        <w:t>input</w:t>
      </w:r>
    </w:p>
    <w:p w:rsidR="00594A07" w:rsidRPr="005A09CE" w:rsidRDefault="00594A07" w:rsidP="0013481F">
      <w:pPr>
        <w:tabs>
          <w:tab w:val="left" w:pos="360"/>
        </w:tabs>
        <w:autoSpaceDE w:val="0"/>
        <w:autoSpaceDN w:val="0"/>
        <w:adjustRightInd w:val="0"/>
      </w:pPr>
      <w:r w:rsidRPr="005A09CE">
        <w:t>output</w:t>
      </w:r>
    </w:p>
    <w:p w:rsidR="00594A07" w:rsidRPr="005A09CE" w:rsidRDefault="00594A07" w:rsidP="0013481F">
      <w:pPr>
        <w:tabs>
          <w:tab w:val="left" w:pos="360"/>
        </w:tabs>
        <w:autoSpaceDE w:val="0"/>
        <w:autoSpaceDN w:val="0"/>
        <w:adjustRightInd w:val="0"/>
      </w:pPr>
      <w:r w:rsidRPr="005A09CE">
        <w:t>open system</w:t>
      </w:r>
    </w:p>
    <w:p w:rsidR="00594A07" w:rsidRPr="005A09CE" w:rsidRDefault="00594A07" w:rsidP="0013481F">
      <w:pPr>
        <w:tabs>
          <w:tab w:val="left" w:pos="360"/>
        </w:tabs>
        <w:autoSpaceDE w:val="0"/>
        <w:autoSpaceDN w:val="0"/>
        <w:adjustRightInd w:val="0"/>
      </w:pPr>
      <w:r w:rsidRPr="005A09CE">
        <w:t>closed system</w:t>
      </w:r>
    </w:p>
    <w:p w:rsidR="00594A07" w:rsidRPr="005A09CE" w:rsidRDefault="00594A07" w:rsidP="0013481F">
      <w:pPr>
        <w:tabs>
          <w:tab w:val="left" w:pos="360"/>
        </w:tabs>
        <w:autoSpaceDE w:val="0"/>
        <w:autoSpaceDN w:val="0"/>
        <w:adjustRightInd w:val="0"/>
      </w:pPr>
      <w:r w:rsidRPr="005A09CE">
        <w:t>equilibrium</w:t>
      </w:r>
    </w:p>
    <w:p w:rsidR="00594A07" w:rsidRPr="005A09CE" w:rsidRDefault="00594A07" w:rsidP="0013481F">
      <w:pPr>
        <w:tabs>
          <w:tab w:val="left" w:pos="360"/>
        </w:tabs>
        <w:autoSpaceDE w:val="0"/>
        <w:autoSpaceDN w:val="0"/>
        <w:adjustRightInd w:val="0"/>
      </w:pPr>
      <w:r w:rsidRPr="005A09CE">
        <w:t>dynamic equilibrium</w:t>
      </w:r>
    </w:p>
    <w:p w:rsidR="00594A07" w:rsidRPr="005A09CE" w:rsidRDefault="00594A07" w:rsidP="0013481F">
      <w:pPr>
        <w:tabs>
          <w:tab w:val="left" w:pos="360"/>
        </w:tabs>
        <w:autoSpaceDE w:val="0"/>
        <w:autoSpaceDN w:val="0"/>
        <w:adjustRightInd w:val="0"/>
      </w:pPr>
      <w:r w:rsidRPr="005A09CE">
        <w:t>feedback</w:t>
      </w:r>
    </w:p>
    <w:p w:rsidR="00594A07" w:rsidRPr="005A09CE" w:rsidRDefault="00594A07" w:rsidP="0013481F">
      <w:pPr>
        <w:tabs>
          <w:tab w:val="left" w:pos="360"/>
        </w:tabs>
        <w:autoSpaceDE w:val="0"/>
        <w:autoSpaceDN w:val="0"/>
        <w:adjustRightInd w:val="0"/>
      </w:pPr>
      <w:r w:rsidRPr="005A09CE">
        <w:t>negative feedback</w:t>
      </w:r>
    </w:p>
    <w:p w:rsidR="00594A07" w:rsidRPr="005A09CE" w:rsidRDefault="00594A07" w:rsidP="0013481F">
      <w:pPr>
        <w:tabs>
          <w:tab w:val="left" w:pos="360"/>
        </w:tabs>
        <w:autoSpaceDE w:val="0"/>
        <w:autoSpaceDN w:val="0"/>
        <w:adjustRightInd w:val="0"/>
      </w:pPr>
      <w:r w:rsidRPr="005A09CE">
        <w:t>positive feedback</w:t>
      </w:r>
    </w:p>
    <w:p w:rsidR="00594A07" w:rsidRPr="005A09CE" w:rsidRDefault="00594A07" w:rsidP="0013481F">
      <w:pPr>
        <w:tabs>
          <w:tab w:val="left" w:pos="360"/>
        </w:tabs>
        <w:autoSpaceDE w:val="0"/>
        <w:autoSpaceDN w:val="0"/>
        <w:adjustRightInd w:val="0"/>
      </w:pPr>
      <w:r w:rsidRPr="005A09CE">
        <w:t>threshold</w:t>
      </w:r>
    </w:p>
    <w:p w:rsidR="0013481F" w:rsidRDefault="00594A07" w:rsidP="0013481F">
      <w:pPr>
        <w:widowControl w:val="0"/>
        <w:tabs>
          <w:tab w:val="left" w:pos="360"/>
        </w:tabs>
        <w:autoSpaceDE w:val="0"/>
        <w:autoSpaceDN w:val="0"/>
        <w:adjustRightInd w:val="0"/>
      </w:pPr>
      <w:r w:rsidRPr="005A09CE">
        <w:t>feedback loop</w:t>
      </w:r>
    </w:p>
    <w:p w:rsidR="0013481F" w:rsidRDefault="0013481F" w:rsidP="0013481F">
      <w:pPr>
        <w:widowControl w:val="0"/>
        <w:autoSpaceDE w:val="0"/>
        <w:autoSpaceDN w:val="0"/>
        <w:adjustRightInd w:val="0"/>
        <w:sectPr w:rsidR="0013481F" w:rsidSect="0013481F">
          <w:type w:val="continuous"/>
          <w:pgSz w:w="12240" w:h="15840"/>
          <w:pgMar w:top="1440" w:right="1800" w:bottom="1440" w:left="1800" w:header="720" w:footer="720" w:gutter="0"/>
          <w:cols w:num="2" w:space="720"/>
          <w:docGrid w:linePitch="360"/>
        </w:sectPr>
      </w:pPr>
    </w:p>
    <w:p w:rsidR="0013481F" w:rsidRDefault="0013481F" w:rsidP="0013481F">
      <w:pPr>
        <w:widowControl w:val="0"/>
        <w:autoSpaceDE w:val="0"/>
        <w:autoSpaceDN w:val="0"/>
        <w:adjustRightInd w:val="0"/>
      </w:pPr>
    </w:p>
    <w:p w:rsidR="0013481F" w:rsidRDefault="0013481F" w:rsidP="0013481F">
      <w:pPr>
        <w:widowControl w:val="0"/>
        <w:autoSpaceDE w:val="0"/>
        <w:autoSpaceDN w:val="0"/>
        <w:adjustRightInd w:val="0"/>
      </w:pPr>
    </w:p>
    <w:p w:rsidR="004D2D34" w:rsidRDefault="004D2D34" w:rsidP="0013481F">
      <w:pPr>
        <w:widowControl w:val="0"/>
        <w:autoSpaceDE w:val="0"/>
        <w:autoSpaceDN w:val="0"/>
        <w:adjustRightInd w:val="0"/>
        <w:rPr>
          <w:b/>
          <w:snapToGrid w:val="0"/>
          <w:sz w:val="28"/>
        </w:rPr>
      </w:pPr>
      <w:r w:rsidRPr="00DE17E7">
        <w:rPr>
          <w:b/>
          <w:snapToGrid w:val="0"/>
          <w:sz w:val="28"/>
        </w:rPr>
        <w:t xml:space="preserve">Answers to </w:t>
      </w:r>
      <w:r>
        <w:rPr>
          <w:b/>
          <w:snapToGrid w:val="0"/>
          <w:sz w:val="28"/>
        </w:rPr>
        <w:t>Questions</w:t>
      </w:r>
      <w:r w:rsidR="00594A07">
        <w:rPr>
          <w:b/>
          <w:snapToGrid w:val="0"/>
          <w:sz w:val="28"/>
        </w:rPr>
        <w:t xml:space="preserve"> for Review</w:t>
      </w:r>
    </w:p>
    <w:p w:rsidR="004D2D34" w:rsidRPr="00DE17E7" w:rsidRDefault="004D2D34" w:rsidP="0013481F">
      <w:pPr>
        <w:widowControl w:val="0"/>
        <w:rPr>
          <w:b/>
          <w:snapToGrid w:val="0"/>
          <w:sz w:val="28"/>
        </w:rPr>
      </w:pPr>
    </w:p>
    <w:p w:rsidR="00F272FC" w:rsidRDefault="00F272FC" w:rsidP="0013481F">
      <w:pPr>
        <w:pStyle w:val="Default"/>
        <w:numPr>
          <w:ilvl w:val="0"/>
          <w:numId w:val="1"/>
        </w:numPr>
        <w:tabs>
          <w:tab w:val="left" w:pos="1800"/>
        </w:tabs>
        <w:rPr>
          <w:color w:val="auto"/>
          <w:szCs w:val="20"/>
        </w:rPr>
      </w:pPr>
      <w:r>
        <w:rPr>
          <w:color w:val="auto"/>
          <w:szCs w:val="20"/>
        </w:rPr>
        <w:t xml:space="preserve">Some of the subfields of physical geography include meteorology, climatology, geomorphology, biogeography, </w:t>
      </w:r>
      <w:r w:rsidR="00D51B7B">
        <w:rPr>
          <w:color w:val="auto"/>
          <w:szCs w:val="20"/>
        </w:rPr>
        <w:t>oceanograph</w:t>
      </w:r>
      <w:r w:rsidR="007B7639">
        <w:rPr>
          <w:color w:val="auto"/>
          <w:szCs w:val="20"/>
        </w:rPr>
        <w:t>y</w:t>
      </w:r>
      <w:r w:rsidR="00D51B7B">
        <w:rPr>
          <w:color w:val="auto"/>
          <w:szCs w:val="20"/>
        </w:rPr>
        <w:t>, hydrolog</w:t>
      </w:r>
      <w:r w:rsidR="007B7639">
        <w:rPr>
          <w:color w:val="auto"/>
          <w:szCs w:val="20"/>
        </w:rPr>
        <w:t>y</w:t>
      </w:r>
      <w:r w:rsidR="00D51B7B">
        <w:rPr>
          <w:color w:val="auto"/>
          <w:szCs w:val="20"/>
        </w:rPr>
        <w:t>, glaciolog</w:t>
      </w:r>
      <w:r w:rsidR="007B7639">
        <w:rPr>
          <w:color w:val="auto"/>
          <w:szCs w:val="20"/>
        </w:rPr>
        <w:t>y</w:t>
      </w:r>
      <w:r w:rsidR="00D51B7B">
        <w:rPr>
          <w:color w:val="auto"/>
          <w:szCs w:val="20"/>
        </w:rPr>
        <w:t xml:space="preserve">, </w:t>
      </w:r>
      <w:r>
        <w:rPr>
          <w:color w:val="auto"/>
          <w:szCs w:val="20"/>
        </w:rPr>
        <w:t>and pedology.</w:t>
      </w:r>
      <w:r w:rsidR="00DF376B">
        <w:rPr>
          <w:color w:val="auto"/>
          <w:szCs w:val="20"/>
        </w:rPr>
        <w:t xml:space="preserve"> </w:t>
      </w:r>
      <w:r>
        <w:rPr>
          <w:color w:val="auto"/>
          <w:szCs w:val="20"/>
        </w:rPr>
        <w:t>Meteorologists study the daily weather and in forecasting weather.</w:t>
      </w:r>
      <w:r w:rsidR="00DF376B">
        <w:rPr>
          <w:color w:val="auto"/>
          <w:szCs w:val="20"/>
        </w:rPr>
        <w:t xml:space="preserve"> </w:t>
      </w:r>
      <w:r>
        <w:rPr>
          <w:color w:val="auto"/>
          <w:szCs w:val="20"/>
        </w:rPr>
        <w:t>Climatologists study regional climates, the averages and extremes of weather data, climate change, and</w:t>
      </w:r>
      <w:r w:rsidR="00D51B7B">
        <w:rPr>
          <w:color w:val="auto"/>
          <w:szCs w:val="20"/>
        </w:rPr>
        <w:t xml:space="preserve"> climate hazards.</w:t>
      </w:r>
      <w:r w:rsidR="00DF376B">
        <w:rPr>
          <w:color w:val="auto"/>
          <w:szCs w:val="20"/>
        </w:rPr>
        <w:t xml:space="preserve"> </w:t>
      </w:r>
      <w:r>
        <w:rPr>
          <w:color w:val="auto"/>
          <w:szCs w:val="20"/>
        </w:rPr>
        <w:t xml:space="preserve">Geomorphologists are interested in understanding and explaining variations in landforms and landscapes, as </w:t>
      </w:r>
      <w:r w:rsidRPr="00D51B7B">
        <w:rPr>
          <w:color w:val="auto"/>
          <w:szCs w:val="20"/>
        </w:rPr>
        <w:t>well as the processes involved, and the nature of Earth’s surface features.</w:t>
      </w:r>
      <w:r w:rsidR="00DF376B">
        <w:rPr>
          <w:color w:val="auto"/>
          <w:szCs w:val="20"/>
        </w:rPr>
        <w:t xml:space="preserve"> </w:t>
      </w:r>
      <w:r w:rsidR="00D51B7B" w:rsidRPr="00D51B7B">
        <w:rPr>
          <w:color w:val="auto"/>
          <w:szCs w:val="20"/>
        </w:rPr>
        <w:t>Biogeographers examine the geographic</w:t>
      </w:r>
      <w:r w:rsidR="00D51B7B">
        <w:rPr>
          <w:color w:val="auto"/>
          <w:szCs w:val="20"/>
        </w:rPr>
        <w:t xml:space="preserve"> ranges and patterns of vegetation and animal species.</w:t>
      </w:r>
      <w:r w:rsidR="00DF376B">
        <w:rPr>
          <w:color w:val="auto"/>
          <w:szCs w:val="20"/>
        </w:rPr>
        <w:t xml:space="preserve"> </w:t>
      </w:r>
      <w:r w:rsidR="00D51B7B">
        <w:rPr>
          <w:color w:val="auto"/>
          <w:szCs w:val="20"/>
        </w:rPr>
        <w:t>Pedologists</w:t>
      </w:r>
      <w:r>
        <w:rPr>
          <w:color w:val="auto"/>
          <w:szCs w:val="20"/>
        </w:rPr>
        <w:t xml:space="preserve"> study soils</w:t>
      </w:r>
      <w:r w:rsidR="00D51B7B">
        <w:rPr>
          <w:color w:val="auto"/>
          <w:szCs w:val="20"/>
        </w:rPr>
        <w:t>.</w:t>
      </w:r>
      <w:r w:rsidR="00DF376B">
        <w:rPr>
          <w:color w:val="auto"/>
          <w:szCs w:val="20"/>
        </w:rPr>
        <w:t xml:space="preserve"> </w:t>
      </w:r>
      <w:r w:rsidR="00D51B7B">
        <w:rPr>
          <w:color w:val="auto"/>
          <w:szCs w:val="20"/>
        </w:rPr>
        <w:t>Oceanographers, hydrologists, and glaciologists study the oceans, water, and glaciers, respectively</w:t>
      </w:r>
      <w:r>
        <w:rPr>
          <w:color w:val="auto"/>
          <w:szCs w:val="20"/>
        </w:rPr>
        <w:t>.</w:t>
      </w:r>
    </w:p>
    <w:p w:rsidR="00F272FC" w:rsidRDefault="00F272FC" w:rsidP="0013481F">
      <w:pPr>
        <w:pStyle w:val="Default"/>
        <w:tabs>
          <w:tab w:val="num" w:pos="360"/>
          <w:tab w:val="left" w:pos="1800"/>
        </w:tabs>
        <w:ind w:left="360" w:hanging="360"/>
        <w:rPr>
          <w:color w:val="auto"/>
          <w:szCs w:val="20"/>
        </w:rPr>
      </w:pPr>
    </w:p>
    <w:p w:rsidR="004D2D34" w:rsidRDefault="004D2D34" w:rsidP="0013481F">
      <w:pPr>
        <w:pStyle w:val="Default"/>
        <w:numPr>
          <w:ilvl w:val="0"/>
          <w:numId w:val="1"/>
        </w:numPr>
        <w:tabs>
          <w:tab w:val="left" w:pos="480"/>
          <w:tab w:val="left" w:pos="1080"/>
          <w:tab w:val="left" w:pos="1800"/>
        </w:tabs>
        <w:rPr>
          <w:color w:val="auto"/>
          <w:szCs w:val="20"/>
        </w:rPr>
      </w:pPr>
      <w:r w:rsidRPr="009131A2">
        <w:rPr>
          <w:color w:val="auto"/>
          <w:szCs w:val="20"/>
        </w:rPr>
        <w:t>Geography’s focus is spatial—understanding where things are, their spatial distributions</w:t>
      </w:r>
      <w:r>
        <w:rPr>
          <w:color w:val="auto"/>
          <w:szCs w:val="20"/>
        </w:rPr>
        <w:t>,</w:t>
      </w:r>
      <w:r w:rsidRPr="009131A2">
        <w:rPr>
          <w:color w:val="auto"/>
          <w:szCs w:val="20"/>
        </w:rPr>
        <w:t xml:space="preserve"> and </w:t>
      </w:r>
      <w:r>
        <w:rPr>
          <w:color w:val="auto"/>
          <w:szCs w:val="20"/>
        </w:rPr>
        <w:t xml:space="preserve">their </w:t>
      </w:r>
      <w:r w:rsidRPr="009131A2">
        <w:rPr>
          <w:color w:val="auto"/>
          <w:szCs w:val="20"/>
        </w:rPr>
        <w:t xml:space="preserve">patterns. </w:t>
      </w:r>
      <w:r w:rsidR="00D51B7B">
        <w:rPr>
          <w:color w:val="auto"/>
          <w:szCs w:val="20"/>
        </w:rPr>
        <w:t>For example, geographers may ask:</w:t>
      </w:r>
      <w:r w:rsidRPr="009131A2">
        <w:rPr>
          <w:color w:val="auto"/>
          <w:szCs w:val="20"/>
        </w:rPr>
        <w:t xml:space="preserve"> Why are deserts located where they are? Where do tornadoes occur most frequently in the </w:t>
      </w:r>
      <w:smartTag w:uri="urn:schemas-microsoft-com:office:smarttags" w:element="place">
        <w:smartTag w:uri="urn:schemas-microsoft-com:office:smarttags" w:element="country-region">
          <w:r w:rsidRPr="009131A2">
            <w:rPr>
              <w:color w:val="auto"/>
              <w:szCs w:val="20"/>
            </w:rPr>
            <w:t>U.S.</w:t>
          </w:r>
        </w:smartTag>
      </w:smartTag>
      <w:r w:rsidRPr="009131A2">
        <w:rPr>
          <w:color w:val="auto"/>
          <w:szCs w:val="20"/>
        </w:rPr>
        <w:t>? Why do cold ocean currents flow along west coasts in the middle latitudes? Why do active volcanoes and earthquakes tend to occur in certain regions, but not in others? Why is the vegetation on a south-facing hillside different from the vegetation o</w:t>
      </w:r>
      <w:r w:rsidR="00D13F84">
        <w:rPr>
          <w:color w:val="auto"/>
          <w:szCs w:val="20"/>
        </w:rPr>
        <w:t>n a north-facing hillside?</w:t>
      </w:r>
      <w:r w:rsidR="00454801">
        <w:rPr>
          <w:color w:val="auto"/>
          <w:szCs w:val="20"/>
        </w:rPr>
        <w:t xml:space="preserve"> The three major perspectives of geography – spatial science, physical science, and environmental science – allow geographers to gain a holistic view of systems.</w:t>
      </w:r>
      <w:r w:rsidR="00D13F84">
        <w:rPr>
          <w:color w:val="auto"/>
          <w:szCs w:val="20"/>
        </w:rPr>
        <w:t xml:space="preserve"> </w:t>
      </w:r>
    </w:p>
    <w:p w:rsidR="00D555B8" w:rsidRDefault="00D555B8" w:rsidP="0013481F">
      <w:pPr>
        <w:pStyle w:val="ListParagraph"/>
        <w:tabs>
          <w:tab w:val="num" w:pos="360"/>
        </w:tabs>
        <w:ind w:left="360" w:hanging="360"/>
        <w:rPr>
          <w:szCs w:val="20"/>
        </w:rPr>
      </w:pPr>
    </w:p>
    <w:p w:rsidR="004D2D34" w:rsidRPr="00174436" w:rsidRDefault="004D2D34" w:rsidP="0013481F">
      <w:pPr>
        <w:pStyle w:val="Default"/>
        <w:numPr>
          <w:ilvl w:val="0"/>
          <w:numId w:val="1"/>
        </w:numPr>
        <w:tabs>
          <w:tab w:val="left" w:pos="480"/>
          <w:tab w:val="left" w:pos="1080"/>
          <w:tab w:val="left" w:pos="1800"/>
        </w:tabs>
        <w:rPr>
          <w:color w:val="auto"/>
          <w:szCs w:val="20"/>
        </w:rPr>
      </w:pPr>
      <w:r w:rsidRPr="00174436">
        <w:rPr>
          <w:color w:val="auto"/>
          <w:szCs w:val="20"/>
        </w:rPr>
        <w:t>Holistic means giving consideration to all relevant aspects (natural- and human-influenced) that affect an environmental concern (e.g., weather, climate, soils, landforms, water bodies,</w:t>
      </w:r>
      <w:r w:rsidR="00D13F84" w:rsidRPr="00174436">
        <w:rPr>
          <w:color w:val="auto"/>
          <w:szCs w:val="20"/>
        </w:rPr>
        <w:t xml:space="preserve"> biota, human activities). </w:t>
      </w:r>
      <w:r w:rsidRPr="00174436">
        <w:rPr>
          <w:color w:val="auto"/>
          <w:szCs w:val="20"/>
        </w:rPr>
        <w:br/>
      </w:r>
    </w:p>
    <w:p w:rsidR="004D2D34" w:rsidRPr="009131A2" w:rsidRDefault="007201FF" w:rsidP="0013481F">
      <w:pPr>
        <w:pStyle w:val="Default"/>
        <w:numPr>
          <w:ilvl w:val="0"/>
          <w:numId w:val="1"/>
        </w:numPr>
        <w:tabs>
          <w:tab w:val="left" w:pos="480"/>
          <w:tab w:val="left" w:pos="1080"/>
          <w:tab w:val="left" w:pos="1800"/>
        </w:tabs>
        <w:rPr>
          <w:color w:val="auto"/>
          <w:szCs w:val="20"/>
        </w:rPr>
      </w:pPr>
      <w:r>
        <w:rPr>
          <w:color w:val="auto"/>
          <w:szCs w:val="20"/>
        </w:rPr>
        <w:t xml:space="preserve">The four major divisions of the Earth system are the </w:t>
      </w:r>
      <w:r w:rsidR="004D2D34" w:rsidRPr="000B050F">
        <w:rPr>
          <w:color w:val="auto"/>
          <w:szCs w:val="20"/>
        </w:rPr>
        <w:t xml:space="preserve">Atmosphere, </w:t>
      </w:r>
      <w:r>
        <w:rPr>
          <w:color w:val="auto"/>
          <w:szCs w:val="20"/>
        </w:rPr>
        <w:t xml:space="preserve">the </w:t>
      </w:r>
      <w:r w:rsidR="004D2D34" w:rsidRPr="000B050F">
        <w:rPr>
          <w:color w:val="auto"/>
          <w:szCs w:val="20"/>
        </w:rPr>
        <w:t xml:space="preserve">Biosphere, </w:t>
      </w:r>
      <w:r>
        <w:rPr>
          <w:color w:val="auto"/>
          <w:szCs w:val="20"/>
        </w:rPr>
        <w:t xml:space="preserve">the </w:t>
      </w:r>
      <w:r w:rsidR="00D13F84">
        <w:rPr>
          <w:color w:val="auto"/>
          <w:szCs w:val="20"/>
        </w:rPr>
        <w:t xml:space="preserve">Hydrosphere, </w:t>
      </w:r>
      <w:r>
        <w:rPr>
          <w:color w:val="auto"/>
          <w:szCs w:val="20"/>
        </w:rPr>
        <w:t xml:space="preserve">and the </w:t>
      </w:r>
      <w:r w:rsidR="00D13F84">
        <w:rPr>
          <w:color w:val="auto"/>
          <w:szCs w:val="20"/>
        </w:rPr>
        <w:t xml:space="preserve">Lithosphere. </w:t>
      </w:r>
      <w:r>
        <w:rPr>
          <w:color w:val="auto"/>
          <w:szCs w:val="20"/>
        </w:rPr>
        <w:t>M</w:t>
      </w:r>
      <w:r w:rsidR="004D2D34" w:rsidRPr="000B050F">
        <w:rPr>
          <w:color w:val="auto"/>
          <w:szCs w:val="20"/>
        </w:rPr>
        <w:t xml:space="preserve">any examples of overlap </w:t>
      </w:r>
      <w:r>
        <w:rPr>
          <w:color w:val="auto"/>
          <w:szCs w:val="20"/>
        </w:rPr>
        <w:t xml:space="preserve">exist </w:t>
      </w:r>
      <w:r w:rsidR="004D2D34" w:rsidRPr="000B050F">
        <w:rPr>
          <w:color w:val="auto"/>
          <w:szCs w:val="20"/>
        </w:rPr>
        <w:t>among Earth</w:t>
      </w:r>
      <w:r>
        <w:rPr>
          <w:color w:val="auto"/>
          <w:szCs w:val="20"/>
        </w:rPr>
        <w:t>’s</w:t>
      </w:r>
      <w:r w:rsidR="004D2D34" w:rsidRPr="000B050F">
        <w:rPr>
          <w:color w:val="auto"/>
          <w:szCs w:val="20"/>
        </w:rPr>
        <w:t xml:space="preserve"> systems</w:t>
      </w:r>
      <w:r>
        <w:rPr>
          <w:color w:val="auto"/>
          <w:szCs w:val="20"/>
        </w:rPr>
        <w:t>.</w:t>
      </w:r>
      <w:r w:rsidR="00DF376B">
        <w:rPr>
          <w:color w:val="auto"/>
          <w:szCs w:val="20"/>
        </w:rPr>
        <w:t xml:space="preserve"> </w:t>
      </w:r>
      <w:r>
        <w:rPr>
          <w:color w:val="auto"/>
          <w:szCs w:val="20"/>
        </w:rPr>
        <w:t>M.A. F</w:t>
      </w:r>
      <w:r w:rsidR="004D2D34" w:rsidRPr="000B050F">
        <w:rPr>
          <w:color w:val="auto"/>
          <w:szCs w:val="20"/>
        </w:rPr>
        <w:t xml:space="preserve">or example: </w:t>
      </w:r>
      <w:r>
        <w:rPr>
          <w:color w:val="auto"/>
          <w:szCs w:val="20"/>
        </w:rPr>
        <w:t xml:space="preserve">The content of water in the atmosphere often depends on </w:t>
      </w:r>
      <w:r>
        <w:rPr>
          <w:color w:val="auto"/>
          <w:szCs w:val="20"/>
        </w:rPr>
        <w:lastRenderedPageBreak/>
        <w:t>evapotranspiration (the release of water to the atmosphere by plants).</w:t>
      </w:r>
      <w:r w:rsidR="00DF376B">
        <w:rPr>
          <w:color w:val="auto"/>
          <w:szCs w:val="20"/>
        </w:rPr>
        <w:t xml:space="preserve"> </w:t>
      </w:r>
      <w:r>
        <w:rPr>
          <w:color w:val="auto"/>
          <w:szCs w:val="20"/>
        </w:rPr>
        <w:t>The soils of the lithosphere can be favorable for the growth of certain plants while not favorable for others. Humans, which are part of the biosphere, build structures that change the flow of water and the habitat of animals.</w:t>
      </w:r>
      <w:r w:rsidR="004D2D34" w:rsidRPr="009131A2">
        <w:rPr>
          <w:color w:val="auto"/>
          <w:szCs w:val="20"/>
        </w:rPr>
        <w:br/>
      </w:r>
    </w:p>
    <w:p w:rsidR="004D2D34" w:rsidRPr="009131A2" w:rsidRDefault="004D2D34" w:rsidP="0013481F">
      <w:pPr>
        <w:pStyle w:val="Default"/>
        <w:numPr>
          <w:ilvl w:val="0"/>
          <w:numId w:val="1"/>
        </w:numPr>
        <w:tabs>
          <w:tab w:val="left" w:pos="480"/>
          <w:tab w:val="left" w:pos="1080"/>
          <w:tab w:val="left" w:pos="1800"/>
        </w:tabs>
        <w:rPr>
          <w:color w:val="auto"/>
          <w:szCs w:val="20"/>
        </w:rPr>
      </w:pPr>
      <w:r w:rsidRPr="009131A2">
        <w:rPr>
          <w:color w:val="auto"/>
          <w:szCs w:val="20"/>
        </w:rPr>
        <w:t>Understanding physical attributes and processes and how they interact to</w:t>
      </w:r>
      <w:r w:rsidR="007201FF">
        <w:rPr>
          <w:color w:val="auto"/>
          <w:szCs w:val="20"/>
        </w:rPr>
        <w:t xml:space="preserve"> impact</w:t>
      </w:r>
      <w:r w:rsidRPr="009131A2">
        <w:rPr>
          <w:color w:val="auto"/>
          <w:szCs w:val="20"/>
        </w:rPr>
        <w:t xml:space="preserve"> environmental system</w:t>
      </w:r>
      <w:r w:rsidR="00C273A3">
        <w:rPr>
          <w:color w:val="auto"/>
          <w:szCs w:val="20"/>
        </w:rPr>
        <w:t>s</w:t>
      </w:r>
      <w:r w:rsidRPr="009131A2">
        <w:rPr>
          <w:color w:val="auto"/>
          <w:szCs w:val="20"/>
        </w:rPr>
        <w:t xml:space="preserve"> supports the scientific method, and </w:t>
      </w:r>
      <w:r w:rsidR="007201FF">
        <w:rPr>
          <w:color w:val="auto"/>
          <w:szCs w:val="20"/>
        </w:rPr>
        <w:t>helps</w:t>
      </w:r>
      <w:r w:rsidRPr="009131A2">
        <w:rPr>
          <w:color w:val="auto"/>
          <w:szCs w:val="20"/>
        </w:rPr>
        <w:t xml:space="preserve"> develop answers to questions (hypothese</w:t>
      </w:r>
      <w:r w:rsidR="000B050F">
        <w:rPr>
          <w:color w:val="auto"/>
          <w:szCs w:val="20"/>
        </w:rPr>
        <w:t>s) in the physical sciences.</w:t>
      </w:r>
      <w:r w:rsidRPr="009131A2">
        <w:rPr>
          <w:color w:val="auto"/>
          <w:szCs w:val="20"/>
        </w:rPr>
        <w:br/>
      </w:r>
    </w:p>
    <w:p w:rsidR="004D2D34" w:rsidRPr="000B050F" w:rsidRDefault="004D2D34" w:rsidP="0013481F">
      <w:pPr>
        <w:pStyle w:val="Default"/>
        <w:numPr>
          <w:ilvl w:val="0"/>
          <w:numId w:val="1"/>
        </w:numPr>
        <w:tabs>
          <w:tab w:val="left" w:pos="480"/>
          <w:tab w:val="left" w:pos="1080"/>
          <w:tab w:val="left" w:pos="1800"/>
        </w:tabs>
        <w:rPr>
          <w:color w:val="auto"/>
          <w:szCs w:val="20"/>
        </w:rPr>
      </w:pPr>
      <w:r w:rsidRPr="009131A2">
        <w:rPr>
          <w:color w:val="auto"/>
          <w:szCs w:val="20"/>
        </w:rPr>
        <w:t>Geographers have long been interested in how humans affect their environments and how they adapt to their environments. Environmental science involves studying and understa</w:t>
      </w:r>
      <w:r w:rsidR="00D13F84">
        <w:rPr>
          <w:color w:val="auto"/>
          <w:szCs w:val="20"/>
        </w:rPr>
        <w:t>nding these interactions.</w:t>
      </w:r>
      <w:r w:rsidRPr="000B050F">
        <w:rPr>
          <w:color w:val="auto"/>
          <w:szCs w:val="20"/>
        </w:rPr>
        <w:br/>
      </w:r>
    </w:p>
    <w:p w:rsidR="000B050F" w:rsidRDefault="004D2D34" w:rsidP="0013481F">
      <w:pPr>
        <w:pStyle w:val="Default"/>
        <w:numPr>
          <w:ilvl w:val="0"/>
          <w:numId w:val="1"/>
        </w:numPr>
        <w:tabs>
          <w:tab w:val="left" w:pos="480"/>
          <w:tab w:val="left" w:pos="1080"/>
          <w:tab w:val="left" w:pos="1800"/>
        </w:tabs>
        <w:rPr>
          <w:color w:val="auto"/>
          <w:szCs w:val="20"/>
        </w:rPr>
      </w:pPr>
      <w:r w:rsidRPr="009131A2">
        <w:rPr>
          <w:color w:val="auto"/>
          <w:szCs w:val="20"/>
        </w:rPr>
        <w:t xml:space="preserve">Open systems </w:t>
      </w:r>
      <w:r w:rsidR="0039231D">
        <w:rPr>
          <w:color w:val="auto"/>
          <w:szCs w:val="20"/>
        </w:rPr>
        <w:t>allow inputs and outputs across their boundaries, whereas closed systems do not.</w:t>
      </w:r>
      <w:r w:rsidR="00DF376B">
        <w:rPr>
          <w:color w:val="auto"/>
          <w:szCs w:val="20"/>
        </w:rPr>
        <w:t xml:space="preserve"> </w:t>
      </w:r>
      <w:r w:rsidR="0039231D">
        <w:rPr>
          <w:color w:val="auto"/>
          <w:szCs w:val="20"/>
        </w:rPr>
        <w:t>Most of Earth’s subsystems (atmosphere, lithosphere, etc.) are open to both energy and matter, but Earth as a whole can be viewed as a closed system because the amount of matter entering and leaving Earth is so small that it has little impact on Earth</w:t>
      </w:r>
      <w:r w:rsidR="00C273A3">
        <w:rPr>
          <w:color w:val="auto"/>
          <w:szCs w:val="20"/>
        </w:rPr>
        <w:t>’s systems</w:t>
      </w:r>
      <w:r w:rsidR="0039231D">
        <w:rPr>
          <w:color w:val="auto"/>
          <w:szCs w:val="20"/>
        </w:rPr>
        <w:t>.</w:t>
      </w:r>
      <w:r w:rsidR="00D13F84">
        <w:rPr>
          <w:color w:val="auto"/>
          <w:szCs w:val="20"/>
        </w:rPr>
        <w:t xml:space="preserve"> </w:t>
      </w:r>
      <w:r w:rsidR="000B050F">
        <w:rPr>
          <w:color w:val="auto"/>
          <w:szCs w:val="20"/>
        </w:rPr>
        <w:br/>
      </w:r>
    </w:p>
    <w:p w:rsidR="004D2D34" w:rsidRPr="009131A2" w:rsidRDefault="00FE6B62" w:rsidP="0013481F">
      <w:pPr>
        <w:pStyle w:val="Default"/>
        <w:numPr>
          <w:ilvl w:val="0"/>
          <w:numId w:val="1"/>
        </w:numPr>
        <w:tabs>
          <w:tab w:val="left" w:pos="480"/>
          <w:tab w:val="left" w:pos="1080"/>
          <w:tab w:val="left" w:pos="1800"/>
        </w:tabs>
        <w:rPr>
          <w:color w:val="auto"/>
          <w:szCs w:val="20"/>
        </w:rPr>
      </w:pPr>
      <w:r>
        <w:rPr>
          <w:color w:val="auto"/>
          <w:szCs w:val="20"/>
        </w:rPr>
        <w:t>A threshold is a condition that causes systems to cha</w:t>
      </w:r>
      <w:r w:rsidR="0067632D">
        <w:rPr>
          <w:color w:val="auto"/>
          <w:szCs w:val="20"/>
        </w:rPr>
        <w:t>nge dramatically.</w:t>
      </w:r>
      <w:r w:rsidR="00DF376B">
        <w:rPr>
          <w:color w:val="auto"/>
          <w:szCs w:val="20"/>
        </w:rPr>
        <w:t xml:space="preserve"> </w:t>
      </w:r>
      <w:r w:rsidR="0067632D">
        <w:rPr>
          <w:color w:val="auto"/>
          <w:szCs w:val="20"/>
        </w:rPr>
        <w:t>For example, earthquakes will not occur until the built-up stress reaches a threshold level that overcomes the strength of the rocks to resist breaking.</w:t>
      </w:r>
      <w:r w:rsidR="00DF376B">
        <w:rPr>
          <w:color w:val="auto"/>
          <w:szCs w:val="20"/>
        </w:rPr>
        <w:t xml:space="preserve"> </w:t>
      </w:r>
      <w:r w:rsidR="0067632D">
        <w:rPr>
          <w:color w:val="auto"/>
          <w:szCs w:val="20"/>
        </w:rPr>
        <w:t>Fertilizing a plant will help it grow larger and faster, but if too much is added a threshold is reached and may poison the plant.</w:t>
      </w:r>
      <w:r w:rsidR="004D2D34" w:rsidRPr="009131A2">
        <w:rPr>
          <w:color w:val="auto"/>
          <w:szCs w:val="20"/>
        </w:rPr>
        <w:br/>
      </w:r>
    </w:p>
    <w:p w:rsidR="004D2D34" w:rsidRPr="009131A2" w:rsidRDefault="00C273A3" w:rsidP="0013481F">
      <w:pPr>
        <w:pStyle w:val="Default"/>
        <w:numPr>
          <w:ilvl w:val="0"/>
          <w:numId w:val="1"/>
        </w:numPr>
        <w:tabs>
          <w:tab w:val="left" w:pos="480"/>
          <w:tab w:val="left" w:pos="1080"/>
          <w:tab w:val="left" w:pos="1800"/>
        </w:tabs>
        <w:rPr>
          <w:color w:val="auto"/>
          <w:szCs w:val="20"/>
        </w:rPr>
      </w:pPr>
      <w:r>
        <w:rPr>
          <w:color w:val="auto"/>
          <w:szCs w:val="20"/>
        </w:rPr>
        <w:t>A n</w:t>
      </w:r>
      <w:r w:rsidR="004D2D34" w:rsidRPr="009131A2">
        <w:rPr>
          <w:color w:val="auto"/>
          <w:szCs w:val="20"/>
        </w:rPr>
        <w:t xml:space="preserve">egative feedback tends to regulate, offset, or minimize changes in a system in order to maintain </w:t>
      </w:r>
      <w:r w:rsidR="0039231D">
        <w:rPr>
          <w:color w:val="auto"/>
          <w:szCs w:val="20"/>
        </w:rPr>
        <w:t>equilibrium</w:t>
      </w:r>
      <w:r w:rsidR="004D2D34" w:rsidRPr="009131A2">
        <w:rPr>
          <w:color w:val="auto"/>
          <w:szCs w:val="20"/>
        </w:rPr>
        <w:t xml:space="preserve">. </w:t>
      </w:r>
      <w:r w:rsidR="00E06202">
        <w:rPr>
          <w:color w:val="auto"/>
          <w:szCs w:val="20"/>
        </w:rPr>
        <w:t>An example of a negative fee</w:t>
      </w:r>
      <w:r>
        <w:rPr>
          <w:color w:val="auto"/>
          <w:szCs w:val="20"/>
        </w:rPr>
        <w:t>dback is when an increase in a deer</w:t>
      </w:r>
      <w:r w:rsidR="00E06202">
        <w:rPr>
          <w:color w:val="auto"/>
          <w:szCs w:val="20"/>
        </w:rPr>
        <w:t xml:space="preserve"> population depletes the deer food supply, which leads to a decrease in population back toward the original number of deer.</w:t>
      </w:r>
      <w:r w:rsidR="00D13F84">
        <w:rPr>
          <w:color w:val="auto"/>
          <w:szCs w:val="20"/>
        </w:rPr>
        <w:t xml:space="preserve"> </w:t>
      </w:r>
    </w:p>
    <w:p w:rsidR="000B069B" w:rsidRPr="009131A2" w:rsidRDefault="000B069B" w:rsidP="0067632D">
      <w:pPr>
        <w:pStyle w:val="Default"/>
        <w:tabs>
          <w:tab w:val="left" w:pos="1800"/>
        </w:tabs>
        <w:rPr>
          <w:color w:val="auto"/>
          <w:szCs w:val="20"/>
        </w:rPr>
      </w:pPr>
      <w:r w:rsidRPr="009131A2">
        <w:rPr>
          <w:color w:val="auto"/>
          <w:szCs w:val="20"/>
        </w:rPr>
        <w:br/>
      </w:r>
    </w:p>
    <w:p w:rsidR="004D2D34" w:rsidRPr="00DE17E7" w:rsidRDefault="004D2D34" w:rsidP="00B74E6C">
      <w:pPr>
        <w:rPr>
          <w:b/>
          <w:snapToGrid w:val="0"/>
          <w:sz w:val="28"/>
        </w:rPr>
      </w:pPr>
      <w:r w:rsidRPr="00DE17E7">
        <w:rPr>
          <w:b/>
          <w:snapToGrid w:val="0"/>
          <w:sz w:val="28"/>
        </w:rPr>
        <w:t xml:space="preserve">Answers to Consider </w:t>
      </w:r>
      <w:r w:rsidR="00594A07">
        <w:rPr>
          <w:b/>
          <w:snapToGrid w:val="0"/>
          <w:sz w:val="28"/>
        </w:rPr>
        <w:t>and</w:t>
      </w:r>
      <w:r w:rsidRPr="00DE17E7">
        <w:rPr>
          <w:b/>
          <w:snapToGrid w:val="0"/>
          <w:sz w:val="28"/>
        </w:rPr>
        <w:t xml:space="preserve"> Respond </w:t>
      </w:r>
      <w:r>
        <w:rPr>
          <w:b/>
          <w:snapToGrid w:val="0"/>
          <w:sz w:val="28"/>
        </w:rPr>
        <w:t>Questions</w:t>
      </w:r>
    </w:p>
    <w:p w:rsidR="004D2D34" w:rsidRPr="00DE17E7" w:rsidRDefault="004D2D34" w:rsidP="00B74E6C">
      <w:pPr>
        <w:rPr>
          <w:b/>
          <w:snapToGrid w:val="0"/>
        </w:rPr>
      </w:pPr>
    </w:p>
    <w:p w:rsidR="004D2D34" w:rsidRPr="009530D8" w:rsidRDefault="004D2D34" w:rsidP="00B74E6C">
      <w:pPr>
        <w:pStyle w:val="CM138"/>
        <w:tabs>
          <w:tab w:val="left" w:pos="480"/>
          <w:tab w:val="left" w:pos="720"/>
          <w:tab w:val="left" w:pos="1080"/>
          <w:tab w:val="left" w:pos="1800"/>
        </w:tabs>
        <w:spacing w:after="0"/>
        <w:rPr>
          <w:b/>
          <w:szCs w:val="20"/>
        </w:rPr>
      </w:pPr>
      <w:r w:rsidRPr="009530D8">
        <w:rPr>
          <w:b/>
          <w:szCs w:val="20"/>
        </w:rPr>
        <w:t xml:space="preserve">M.A. = Many answers possible </w:t>
      </w:r>
    </w:p>
    <w:p w:rsidR="004D2D34" w:rsidRPr="00842346" w:rsidRDefault="004D2D34" w:rsidP="00B74E6C">
      <w:pPr>
        <w:pStyle w:val="Default"/>
      </w:pPr>
    </w:p>
    <w:p w:rsidR="004D2D34" w:rsidRPr="009131A2" w:rsidRDefault="000A6DAD" w:rsidP="0013481F">
      <w:pPr>
        <w:pStyle w:val="Default"/>
        <w:numPr>
          <w:ilvl w:val="0"/>
          <w:numId w:val="4"/>
        </w:numPr>
        <w:tabs>
          <w:tab w:val="left" w:pos="360"/>
          <w:tab w:val="num" w:pos="720"/>
          <w:tab w:val="left" w:pos="1080"/>
          <w:tab w:val="left" w:pos="1800"/>
        </w:tabs>
        <w:rPr>
          <w:color w:val="auto"/>
          <w:szCs w:val="20"/>
        </w:rPr>
      </w:pPr>
      <w:r>
        <w:rPr>
          <w:color w:val="auto"/>
          <w:szCs w:val="20"/>
        </w:rPr>
        <w:t>M.A., depends</w:t>
      </w:r>
      <w:r w:rsidR="004D2D34" w:rsidRPr="009131A2">
        <w:rPr>
          <w:color w:val="auto"/>
          <w:szCs w:val="20"/>
        </w:rPr>
        <w:t xml:space="preserve"> on the geography of the local area. </w:t>
      </w:r>
      <w:r w:rsidR="004D2D34" w:rsidRPr="009131A2">
        <w:rPr>
          <w:color w:val="auto"/>
          <w:szCs w:val="20"/>
        </w:rPr>
        <w:br/>
      </w:r>
    </w:p>
    <w:p w:rsidR="004D2D34" w:rsidRPr="009131A2" w:rsidRDefault="000A6DAD" w:rsidP="0013481F">
      <w:pPr>
        <w:pStyle w:val="Default"/>
        <w:numPr>
          <w:ilvl w:val="0"/>
          <w:numId w:val="4"/>
        </w:numPr>
        <w:tabs>
          <w:tab w:val="left" w:pos="360"/>
          <w:tab w:val="num" w:pos="720"/>
          <w:tab w:val="left" w:pos="1080"/>
          <w:tab w:val="left" w:pos="1800"/>
        </w:tabs>
        <w:rPr>
          <w:color w:val="auto"/>
          <w:szCs w:val="20"/>
        </w:rPr>
      </w:pPr>
      <w:r>
        <w:rPr>
          <w:color w:val="auto"/>
          <w:szCs w:val="20"/>
        </w:rPr>
        <w:t>M.A., depends</w:t>
      </w:r>
      <w:r w:rsidR="004D2D34" w:rsidRPr="009131A2">
        <w:rPr>
          <w:color w:val="auto"/>
          <w:szCs w:val="20"/>
        </w:rPr>
        <w:t xml:space="preserve"> on th</w:t>
      </w:r>
      <w:r w:rsidR="00DD4B71">
        <w:rPr>
          <w:color w:val="auto"/>
          <w:szCs w:val="20"/>
        </w:rPr>
        <w:t xml:space="preserve">e geography of the local area. </w:t>
      </w:r>
      <w:r w:rsidR="004D2D34" w:rsidRPr="009131A2">
        <w:rPr>
          <w:color w:val="auto"/>
          <w:szCs w:val="20"/>
        </w:rPr>
        <w:br/>
      </w:r>
    </w:p>
    <w:p w:rsidR="004D2D34" w:rsidRDefault="000A6DAD" w:rsidP="0013481F">
      <w:pPr>
        <w:pStyle w:val="Default"/>
        <w:numPr>
          <w:ilvl w:val="0"/>
          <w:numId w:val="4"/>
        </w:numPr>
        <w:tabs>
          <w:tab w:val="left" w:pos="360"/>
          <w:tab w:val="num" w:pos="720"/>
          <w:tab w:val="left" w:pos="1080"/>
          <w:tab w:val="left" w:pos="1800"/>
        </w:tabs>
        <w:rPr>
          <w:color w:val="auto"/>
          <w:szCs w:val="20"/>
        </w:rPr>
      </w:pPr>
      <w:r>
        <w:rPr>
          <w:color w:val="auto"/>
          <w:szCs w:val="20"/>
        </w:rPr>
        <w:t>M.A., depends</w:t>
      </w:r>
      <w:r w:rsidR="004D2D34" w:rsidRPr="009131A2">
        <w:rPr>
          <w:color w:val="auto"/>
          <w:szCs w:val="20"/>
        </w:rPr>
        <w:t xml:space="preserve"> on the geography of the local area. </w:t>
      </w:r>
    </w:p>
    <w:p w:rsidR="00DD4B71" w:rsidRPr="009131A2" w:rsidRDefault="00DD4B71" w:rsidP="0013481F">
      <w:pPr>
        <w:pStyle w:val="Default"/>
        <w:tabs>
          <w:tab w:val="left" w:pos="360"/>
          <w:tab w:val="left" w:pos="1080"/>
          <w:tab w:val="left" w:pos="1800"/>
        </w:tabs>
        <w:ind w:left="360" w:hanging="360"/>
        <w:rPr>
          <w:color w:val="auto"/>
          <w:szCs w:val="20"/>
        </w:rPr>
      </w:pPr>
    </w:p>
    <w:p w:rsidR="004D2D34" w:rsidRDefault="004D2D34" w:rsidP="0013481F">
      <w:pPr>
        <w:pStyle w:val="Default"/>
        <w:numPr>
          <w:ilvl w:val="0"/>
          <w:numId w:val="4"/>
        </w:numPr>
        <w:tabs>
          <w:tab w:val="left" w:pos="360"/>
          <w:tab w:val="num" w:pos="720"/>
          <w:tab w:val="left" w:pos="1080"/>
          <w:tab w:val="left" w:pos="1800"/>
        </w:tabs>
        <w:rPr>
          <w:color w:val="auto"/>
          <w:szCs w:val="20"/>
        </w:rPr>
      </w:pPr>
      <w:r w:rsidRPr="009131A2">
        <w:rPr>
          <w:color w:val="auto"/>
          <w:szCs w:val="20"/>
        </w:rPr>
        <w:t>Advantages and disadvantages for geographers are the same as for other scientists</w:t>
      </w:r>
      <w:r w:rsidR="00E06202">
        <w:rPr>
          <w:color w:val="auto"/>
          <w:szCs w:val="20"/>
        </w:rPr>
        <w:t>.</w:t>
      </w:r>
      <w:r w:rsidRPr="009131A2">
        <w:rPr>
          <w:color w:val="auto"/>
          <w:szCs w:val="20"/>
        </w:rPr>
        <w:t xml:space="preserve"> </w:t>
      </w:r>
      <w:r w:rsidR="00E06202">
        <w:rPr>
          <w:color w:val="auto"/>
          <w:szCs w:val="20"/>
        </w:rPr>
        <w:t>C</w:t>
      </w:r>
      <w:r w:rsidRPr="009131A2">
        <w:rPr>
          <w:color w:val="auto"/>
          <w:szCs w:val="20"/>
        </w:rPr>
        <w:t xml:space="preserve">hief advantages </w:t>
      </w:r>
      <w:r w:rsidR="00E06202">
        <w:rPr>
          <w:color w:val="auto"/>
          <w:szCs w:val="20"/>
        </w:rPr>
        <w:t>include: 1)</w:t>
      </w:r>
      <w:r w:rsidRPr="009131A2">
        <w:rPr>
          <w:color w:val="auto"/>
          <w:szCs w:val="20"/>
        </w:rPr>
        <w:t xml:space="preserve"> the ability to focus on a specific problem or subsystem and</w:t>
      </w:r>
      <w:r w:rsidR="00E06202">
        <w:rPr>
          <w:color w:val="auto"/>
          <w:szCs w:val="20"/>
        </w:rPr>
        <w:t xml:space="preserve"> 2)</w:t>
      </w:r>
      <w:r w:rsidRPr="009131A2">
        <w:rPr>
          <w:color w:val="auto"/>
          <w:szCs w:val="20"/>
        </w:rPr>
        <w:t xml:space="preserve"> to quantify the behavior, processes, and impacts of each system variable on other variables and on the system as a whole. </w:t>
      </w:r>
      <w:r w:rsidR="00E06202">
        <w:rPr>
          <w:color w:val="auto"/>
          <w:szCs w:val="20"/>
        </w:rPr>
        <w:t>C</w:t>
      </w:r>
      <w:r w:rsidRPr="009131A2">
        <w:rPr>
          <w:color w:val="auto"/>
          <w:szCs w:val="20"/>
        </w:rPr>
        <w:t xml:space="preserve">hief disadvantages </w:t>
      </w:r>
      <w:r w:rsidR="00E06202">
        <w:rPr>
          <w:color w:val="auto"/>
          <w:szCs w:val="20"/>
        </w:rPr>
        <w:t>include: 1)</w:t>
      </w:r>
      <w:r w:rsidRPr="009131A2">
        <w:rPr>
          <w:color w:val="auto"/>
          <w:szCs w:val="20"/>
        </w:rPr>
        <w:t xml:space="preserve"> difficulty in constructing an accurate model </w:t>
      </w:r>
      <w:r w:rsidR="00E06202">
        <w:rPr>
          <w:color w:val="auto"/>
          <w:szCs w:val="20"/>
        </w:rPr>
        <w:t>for the</w:t>
      </w:r>
      <w:r w:rsidRPr="009131A2">
        <w:rPr>
          <w:color w:val="auto"/>
          <w:szCs w:val="20"/>
        </w:rPr>
        <w:t xml:space="preserve"> </w:t>
      </w:r>
      <w:r w:rsidR="00E06202">
        <w:rPr>
          <w:color w:val="auto"/>
          <w:szCs w:val="20"/>
        </w:rPr>
        <w:t>area studied</w:t>
      </w:r>
      <w:r w:rsidR="00C273A3">
        <w:rPr>
          <w:color w:val="auto"/>
          <w:szCs w:val="20"/>
        </w:rPr>
        <w:t>,</w:t>
      </w:r>
      <w:r w:rsidR="00E06202">
        <w:rPr>
          <w:color w:val="auto"/>
          <w:szCs w:val="20"/>
        </w:rPr>
        <w:t xml:space="preserve"> and 2) obtaining </w:t>
      </w:r>
      <w:r w:rsidR="00E06202">
        <w:rPr>
          <w:color w:val="auto"/>
          <w:szCs w:val="20"/>
        </w:rPr>
        <w:lastRenderedPageBreak/>
        <w:t>results that may skew or distort interpretations for actual patterns and processes</w:t>
      </w:r>
      <w:r w:rsidR="00D13F84">
        <w:rPr>
          <w:color w:val="auto"/>
          <w:szCs w:val="20"/>
        </w:rPr>
        <w:t xml:space="preserve">. </w:t>
      </w:r>
      <w:r w:rsidRPr="009131A2">
        <w:rPr>
          <w:color w:val="auto"/>
          <w:szCs w:val="20"/>
        </w:rPr>
        <w:br/>
      </w:r>
    </w:p>
    <w:p w:rsidR="0013481F" w:rsidRDefault="0013481F" w:rsidP="0013481F">
      <w:pPr>
        <w:pStyle w:val="ListParagraph"/>
        <w:rPr>
          <w:szCs w:val="20"/>
        </w:rPr>
      </w:pPr>
    </w:p>
    <w:p w:rsidR="0013481F" w:rsidRPr="009131A2" w:rsidRDefault="0013481F" w:rsidP="0013481F">
      <w:pPr>
        <w:pStyle w:val="Default"/>
        <w:tabs>
          <w:tab w:val="left" w:pos="360"/>
          <w:tab w:val="left" w:pos="1080"/>
          <w:tab w:val="left" w:pos="1800"/>
        </w:tabs>
        <w:rPr>
          <w:color w:val="auto"/>
          <w:szCs w:val="20"/>
        </w:rPr>
      </w:pPr>
    </w:p>
    <w:p w:rsidR="004D2D34" w:rsidRPr="009131A2" w:rsidRDefault="00D52327" w:rsidP="0013481F">
      <w:pPr>
        <w:pStyle w:val="Default"/>
        <w:numPr>
          <w:ilvl w:val="0"/>
          <w:numId w:val="4"/>
        </w:numPr>
        <w:tabs>
          <w:tab w:val="left" w:pos="360"/>
          <w:tab w:val="num" w:pos="720"/>
          <w:tab w:val="left" w:pos="1080"/>
          <w:tab w:val="left" w:pos="1800"/>
        </w:tabs>
        <w:rPr>
          <w:color w:val="auto"/>
          <w:szCs w:val="20"/>
        </w:rPr>
      </w:pPr>
      <w:r>
        <w:rPr>
          <w:szCs w:val="20"/>
        </w:rPr>
        <w:t>M.A., depends</w:t>
      </w:r>
      <w:r w:rsidR="004D2D34" w:rsidRPr="009131A2">
        <w:rPr>
          <w:szCs w:val="20"/>
        </w:rPr>
        <w:t xml:space="preserve"> on the interests of the person. Faculty at the student’s school can help with suggestions about geography-related employment and the courses that will help to prepare the student for a </w:t>
      </w:r>
      <w:r w:rsidR="00C273A3">
        <w:rPr>
          <w:szCs w:val="20"/>
        </w:rPr>
        <w:t xml:space="preserve">career in </w:t>
      </w:r>
      <w:r w:rsidR="004D2D34" w:rsidRPr="009131A2">
        <w:rPr>
          <w:szCs w:val="20"/>
        </w:rPr>
        <w:t xml:space="preserve">geography. Having a spatial outlook, skill at spatial analysis, and knowledge of mapping are advantageous skills in many career fields. </w:t>
      </w:r>
      <w:r w:rsidR="001737E8">
        <w:rPr>
          <w:szCs w:val="20"/>
        </w:rPr>
        <w:t xml:space="preserve">Many jobs, even </w:t>
      </w:r>
      <w:r w:rsidR="00436042">
        <w:rPr>
          <w:szCs w:val="20"/>
        </w:rPr>
        <w:t>those not</w:t>
      </w:r>
      <w:r w:rsidR="001737E8">
        <w:rPr>
          <w:szCs w:val="20"/>
        </w:rPr>
        <w:t xml:space="preserve"> directly related to geography, require some skills in geospatial techniques</w:t>
      </w:r>
      <w:r w:rsidR="00436042">
        <w:rPr>
          <w:szCs w:val="20"/>
        </w:rPr>
        <w:t>,</w:t>
      </w:r>
      <w:r w:rsidR="001737E8">
        <w:rPr>
          <w:szCs w:val="20"/>
        </w:rPr>
        <w:t xml:space="preserve"> such as geographical information systems (GIS).</w:t>
      </w:r>
      <w:r w:rsidR="00DF376B">
        <w:rPr>
          <w:szCs w:val="20"/>
        </w:rPr>
        <w:t xml:space="preserve"> </w:t>
      </w:r>
      <w:r w:rsidR="004D2D34" w:rsidRPr="009131A2">
        <w:rPr>
          <w:szCs w:val="20"/>
        </w:rPr>
        <w:t xml:space="preserve">Direct students to the Association of American Geographers website </w:t>
      </w:r>
      <w:hyperlink r:id="rId13" w:history="1">
        <w:r w:rsidR="004D2D34" w:rsidRPr="00814B6B">
          <w:rPr>
            <w:rStyle w:val="Hyperlink"/>
            <w:szCs w:val="20"/>
          </w:rPr>
          <w:t>www.AAG.org</w:t>
        </w:r>
      </w:hyperlink>
      <w:r w:rsidR="001737E8">
        <w:rPr>
          <w:szCs w:val="20"/>
        </w:rPr>
        <w:t>.</w:t>
      </w:r>
      <w:r w:rsidR="00DF376B">
        <w:rPr>
          <w:szCs w:val="20"/>
        </w:rPr>
        <w:t xml:space="preserve"> </w:t>
      </w:r>
      <w:r w:rsidR="001737E8">
        <w:rPr>
          <w:szCs w:val="20"/>
        </w:rPr>
        <w:t>O</w:t>
      </w:r>
      <w:r w:rsidR="004D2D34" w:rsidRPr="009131A2">
        <w:rPr>
          <w:szCs w:val="20"/>
        </w:rPr>
        <w:t xml:space="preserve">n that site there is a section on careers and jobs in geography. </w:t>
      </w:r>
    </w:p>
    <w:p w:rsidR="004D2D34" w:rsidRPr="009131A2" w:rsidRDefault="004D2D34" w:rsidP="00B74E6C">
      <w:pPr>
        <w:pStyle w:val="Default"/>
        <w:tabs>
          <w:tab w:val="left" w:pos="480"/>
          <w:tab w:val="left" w:pos="720"/>
          <w:tab w:val="left" w:pos="1080"/>
          <w:tab w:val="left" w:pos="1800"/>
        </w:tabs>
        <w:ind w:left="540" w:hanging="540"/>
        <w:rPr>
          <w:color w:val="auto"/>
          <w:szCs w:val="20"/>
        </w:rPr>
      </w:pPr>
    </w:p>
    <w:p w:rsidR="004D2D34" w:rsidRDefault="004D2D34" w:rsidP="00B74E6C">
      <w:pPr>
        <w:pStyle w:val="Default"/>
        <w:tabs>
          <w:tab w:val="left" w:pos="480"/>
          <w:tab w:val="left" w:pos="720"/>
          <w:tab w:val="left" w:pos="1080"/>
          <w:tab w:val="left" w:pos="1800"/>
        </w:tabs>
        <w:rPr>
          <w:color w:val="auto"/>
          <w:szCs w:val="20"/>
        </w:rPr>
      </w:pPr>
    </w:p>
    <w:p w:rsidR="004D2D34" w:rsidRDefault="004D2D34" w:rsidP="00B74E6C">
      <w:pPr>
        <w:rPr>
          <w:b/>
          <w:snapToGrid w:val="0"/>
          <w:sz w:val="28"/>
        </w:rPr>
      </w:pPr>
      <w:r w:rsidRPr="00DE17E7">
        <w:rPr>
          <w:b/>
          <w:snapToGrid w:val="0"/>
          <w:sz w:val="28"/>
        </w:rPr>
        <w:t xml:space="preserve">Answers to </w:t>
      </w:r>
      <w:r w:rsidR="007B7639">
        <w:rPr>
          <w:b/>
          <w:snapToGrid w:val="0"/>
          <w:sz w:val="28"/>
        </w:rPr>
        <w:t>Practical Applications</w:t>
      </w:r>
      <w:r w:rsidRPr="00DE17E7">
        <w:rPr>
          <w:b/>
          <w:snapToGrid w:val="0"/>
          <w:sz w:val="28"/>
        </w:rPr>
        <w:t xml:space="preserve"> </w:t>
      </w:r>
      <w:r>
        <w:rPr>
          <w:b/>
          <w:snapToGrid w:val="0"/>
          <w:sz w:val="28"/>
        </w:rPr>
        <w:t>Questions</w:t>
      </w:r>
    </w:p>
    <w:p w:rsidR="004D2D34" w:rsidRPr="00DE17E7" w:rsidRDefault="004D2D34" w:rsidP="00B74E6C">
      <w:pPr>
        <w:rPr>
          <w:b/>
          <w:snapToGrid w:val="0"/>
        </w:rPr>
      </w:pPr>
    </w:p>
    <w:p w:rsidR="004D2D34" w:rsidRPr="009530D8" w:rsidRDefault="004D2D34" w:rsidP="00B74E6C">
      <w:pPr>
        <w:pStyle w:val="CM138"/>
        <w:tabs>
          <w:tab w:val="left" w:pos="480"/>
          <w:tab w:val="left" w:pos="720"/>
          <w:tab w:val="left" w:pos="1080"/>
          <w:tab w:val="left" w:pos="1800"/>
        </w:tabs>
        <w:spacing w:after="0"/>
        <w:rPr>
          <w:b/>
          <w:szCs w:val="20"/>
        </w:rPr>
      </w:pPr>
      <w:r w:rsidRPr="009530D8">
        <w:rPr>
          <w:b/>
          <w:szCs w:val="20"/>
        </w:rPr>
        <w:t xml:space="preserve">M.A. = Many answers possible </w:t>
      </w:r>
    </w:p>
    <w:p w:rsidR="004D2D34" w:rsidRDefault="004D2D34" w:rsidP="00B74E6C">
      <w:pPr>
        <w:autoSpaceDE w:val="0"/>
        <w:autoSpaceDN w:val="0"/>
        <w:adjustRightInd w:val="0"/>
      </w:pPr>
    </w:p>
    <w:p w:rsidR="004D2D34" w:rsidRPr="009131A2" w:rsidRDefault="004D2D34" w:rsidP="0013481F">
      <w:pPr>
        <w:pStyle w:val="Default"/>
        <w:numPr>
          <w:ilvl w:val="0"/>
          <w:numId w:val="2"/>
        </w:numPr>
        <w:tabs>
          <w:tab w:val="left" w:pos="1800"/>
        </w:tabs>
        <w:rPr>
          <w:color w:val="auto"/>
          <w:szCs w:val="20"/>
        </w:rPr>
      </w:pPr>
      <w:r w:rsidRPr="009131A2">
        <w:rPr>
          <w:color w:val="auto"/>
          <w:szCs w:val="20"/>
        </w:rPr>
        <w:t>Students’ mental maps of their home environments will vary greatly. This is an exercise in their ability to spatially visualize and diagram/ma</w:t>
      </w:r>
      <w:r w:rsidR="003C042D">
        <w:rPr>
          <w:color w:val="auto"/>
          <w:szCs w:val="20"/>
        </w:rPr>
        <w:t>p th</w:t>
      </w:r>
      <w:r w:rsidR="009E39BD">
        <w:rPr>
          <w:color w:val="auto"/>
          <w:szCs w:val="20"/>
        </w:rPr>
        <w:t xml:space="preserve">eir home environment. </w:t>
      </w:r>
      <w:r w:rsidRPr="009131A2">
        <w:rPr>
          <w:color w:val="auto"/>
          <w:szCs w:val="20"/>
        </w:rPr>
        <w:br/>
      </w:r>
    </w:p>
    <w:p w:rsidR="004D2D34" w:rsidRPr="009131A2" w:rsidRDefault="004D2D34" w:rsidP="0013481F">
      <w:pPr>
        <w:pStyle w:val="Default"/>
        <w:numPr>
          <w:ilvl w:val="0"/>
          <w:numId w:val="2"/>
        </w:numPr>
        <w:tabs>
          <w:tab w:val="left" w:pos="1800"/>
        </w:tabs>
        <w:rPr>
          <w:color w:val="auto"/>
          <w:szCs w:val="20"/>
        </w:rPr>
      </w:pPr>
      <w:r w:rsidRPr="009131A2">
        <w:rPr>
          <w:color w:val="auto"/>
          <w:szCs w:val="20"/>
        </w:rPr>
        <w:t>M. A. Students should</w:t>
      </w:r>
      <w:r w:rsidR="003C042D">
        <w:rPr>
          <w:color w:val="auto"/>
          <w:szCs w:val="20"/>
        </w:rPr>
        <w:t xml:space="preserve"> follow the</w:t>
      </w:r>
      <w:r w:rsidR="009E39BD">
        <w:rPr>
          <w:color w:val="auto"/>
          <w:szCs w:val="20"/>
        </w:rPr>
        <w:t xml:space="preserve"> example in Fig. 1.2</w:t>
      </w:r>
      <w:r w:rsidR="00E06202">
        <w:rPr>
          <w:color w:val="auto"/>
          <w:szCs w:val="20"/>
        </w:rPr>
        <w:t>3</w:t>
      </w:r>
      <w:r w:rsidR="009E39BD">
        <w:rPr>
          <w:color w:val="auto"/>
          <w:szCs w:val="20"/>
        </w:rPr>
        <w:t xml:space="preserve"> on page 2</w:t>
      </w:r>
      <w:r w:rsidR="00276405">
        <w:rPr>
          <w:color w:val="auto"/>
          <w:szCs w:val="20"/>
        </w:rPr>
        <w:t>2</w:t>
      </w:r>
      <w:r w:rsidRPr="009131A2">
        <w:rPr>
          <w:color w:val="auto"/>
          <w:szCs w:val="20"/>
        </w:rPr>
        <w:t xml:space="preserve"> and substitute some other process (deer numbers and f</w:t>
      </w:r>
      <w:r w:rsidR="009E39BD">
        <w:rPr>
          <w:color w:val="auto"/>
          <w:szCs w:val="20"/>
        </w:rPr>
        <w:t xml:space="preserve">ood supply, for example). </w:t>
      </w:r>
    </w:p>
    <w:p w:rsidR="004D2D34" w:rsidRDefault="004D2D34" w:rsidP="00B74E6C">
      <w:pPr>
        <w:pStyle w:val="Default"/>
        <w:tabs>
          <w:tab w:val="left" w:pos="1440"/>
          <w:tab w:val="left" w:pos="1800"/>
        </w:tabs>
        <w:ind w:left="720"/>
        <w:rPr>
          <w:color w:val="auto"/>
          <w:szCs w:val="20"/>
        </w:rPr>
      </w:pPr>
    </w:p>
    <w:p w:rsidR="004D2D34" w:rsidRDefault="004D2D34" w:rsidP="00B74E6C">
      <w:pPr>
        <w:pStyle w:val="Default"/>
        <w:tabs>
          <w:tab w:val="left" w:pos="1440"/>
          <w:tab w:val="left" w:pos="1800"/>
        </w:tabs>
        <w:ind w:left="720"/>
        <w:rPr>
          <w:color w:val="auto"/>
          <w:szCs w:val="20"/>
        </w:rPr>
      </w:pPr>
    </w:p>
    <w:p w:rsidR="004D2D34" w:rsidRPr="00DE17E7" w:rsidRDefault="004D2D34" w:rsidP="00B74E6C">
      <w:pPr>
        <w:ind w:left="-360" w:firstLine="360"/>
        <w:rPr>
          <w:b/>
          <w:snapToGrid w:val="0"/>
          <w:sz w:val="28"/>
        </w:rPr>
      </w:pPr>
      <w:r w:rsidRPr="00DE17E7">
        <w:rPr>
          <w:b/>
          <w:snapToGrid w:val="0"/>
          <w:sz w:val="28"/>
        </w:rPr>
        <w:t>Answers to Figure-Legend Questions</w:t>
      </w:r>
      <w:r w:rsidR="00DF376B">
        <w:rPr>
          <w:b/>
          <w:snapToGrid w:val="0"/>
          <w:sz w:val="28"/>
        </w:rPr>
        <w:t xml:space="preserve"> </w:t>
      </w:r>
    </w:p>
    <w:p w:rsidR="004D2D34" w:rsidRPr="00DE17E7" w:rsidRDefault="004D2D34" w:rsidP="00B74E6C">
      <w:pPr>
        <w:ind w:firstLine="360"/>
        <w:rPr>
          <w:b/>
          <w:snapToGrid w:val="0"/>
        </w:rPr>
      </w:pPr>
    </w:p>
    <w:p w:rsidR="004D2D34" w:rsidRPr="009530D8" w:rsidRDefault="004D2D34" w:rsidP="00B74E6C">
      <w:pPr>
        <w:pStyle w:val="CM138"/>
        <w:tabs>
          <w:tab w:val="left" w:pos="480"/>
          <w:tab w:val="left" w:pos="720"/>
          <w:tab w:val="left" w:pos="1080"/>
          <w:tab w:val="left" w:pos="1800"/>
        </w:tabs>
        <w:spacing w:after="0"/>
        <w:ind w:left="-360" w:firstLine="360"/>
        <w:rPr>
          <w:b/>
          <w:szCs w:val="20"/>
        </w:rPr>
      </w:pPr>
      <w:r w:rsidRPr="009530D8">
        <w:rPr>
          <w:b/>
          <w:szCs w:val="20"/>
        </w:rPr>
        <w:t xml:space="preserve">M.A. = Many answers possible </w:t>
      </w:r>
    </w:p>
    <w:p w:rsidR="004D2D34" w:rsidRPr="009530D8" w:rsidRDefault="004D2D34" w:rsidP="00B74E6C">
      <w:pPr>
        <w:pStyle w:val="CM138"/>
        <w:tabs>
          <w:tab w:val="left" w:pos="480"/>
          <w:tab w:val="left" w:pos="720"/>
          <w:tab w:val="left" w:pos="1080"/>
          <w:tab w:val="left" w:pos="1800"/>
        </w:tabs>
        <w:spacing w:after="0"/>
        <w:ind w:left="-360" w:firstLine="360"/>
        <w:rPr>
          <w:b/>
          <w:szCs w:val="20"/>
        </w:rPr>
      </w:pPr>
    </w:p>
    <w:p w:rsidR="004D2D34" w:rsidRPr="009131A2" w:rsidRDefault="004D2D34" w:rsidP="00B74E6C">
      <w:pPr>
        <w:pStyle w:val="CM136"/>
        <w:tabs>
          <w:tab w:val="left" w:pos="1260"/>
        </w:tabs>
        <w:spacing w:after="0"/>
        <w:ind w:left="1260" w:hanging="1260"/>
        <w:rPr>
          <w:szCs w:val="20"/>
        </w:rPr>
      </w:pPr>
      <w:r w:rsidRPr="009131A2">
        <w:rPr>
          <w:szCs w:val="20"/>
        </w:rPr>
        <w:t>Figure 1.1</w:t>
      </w:r>
      <w:r w:rsidRPr="009131A2">
        <w:rPr>
          <w:szCs w:val="20"/>
        </w:rPr>
        <w:tab/>
      </w:r>
      <w:r w:rsidR="002420AC">
        <w:rPr>
          <w:szCs w:val="20"/>
        </w:rPr>
        <w:t xml:space="preserve">M.A. </w:t>
      </w:r>
      <w:r w:rsidRPr="009131A2">
        <w:rPr>
          <w:szCs w:val="20"/>
        </w:rPr>
        <w:t xml:space="preserve">The geographer is at the center of problems that develop at any location and her/his knowledge of, and relationship </w:t>
      </w:r>
      <w:r w:rsidR="002420AC">
        <w:rPr>
          <w:szCs w:val="20"/>
        </w:rPr>
        <w:t>to</w:t>
      </w:r>
      <w:r w:rsidRPr="009131A2">
        <w:rPr>
          <w:szCs w:val="20"/>
        </w:rPr>
        <w:t xml:space="preserve">, other sciences makes him/her a </w:t>
      </w:r>
      <w:r w:rsidR="002420AC">
        <w:rPr>
          <w:szCs w:val="20"/>
        </w:rPr>
        <w:t>good</w:t>
      </w:r>
      <w:r w:rsidRPr="009131A2">
        <w:rPr>
          <w:szCs w:val="20"/>
        </w:rPr>
        <w:t xml:space="preserve"> choice </w:t>
      </w:r>
      <w:r w:rsidR="002420AC">
        <w:rPr>
          <w:szCs w:val="20"/>
        </w:rPr>
        <w:t>for coordinating</w:t>
      </w:r>
      <w:r w:rsidRPr="009131A2">
        <w:rPr>
          <w:szCs w:val="20"/>
        </w:rPr>
        <w:t xml:space="preserve"> </w:t>
      </w:r>
      <w:r w:rsidR="002420AC">
        <w:rPr>
          <w:szCs w:val="20"/>
        </w:rPr>
        <w:t>cross disciplinary</w:t>
      </w:r>
      <w:r w:rsidRPr="009131A2">
        <w:rPr>
          <w:szCs w:val="20"/>
        </w:rPr>
        <w:t xml:space="preserve"> work</w:t>
      </w:r>
      <w:r w:rsidR="00E30688">
        <w:rPr>
          <w:szCs w:val="20"/>
        </w:rPr>
        <w:t xml:space="preserve"> </w:t>
      </w:r>
      <w:r w:rsidR="002420AC">
        <w:rPr>
          <w:szCs w:val="20"/>
        </w:rPr>
        <w:t>and engaging</w:t>
      </w:r>
      <w:r w:rsidR="00E30688">
        <w:rPr>
          <w:szCs w:val="20"/>
        </w:rPr>
        <w:t xml:space="preserve"> scientists</w:t>
      </w:r>
      <w:r w:rsidR="002420AC">
        <w:rPr>
          <w:szCs w:val="20"/>
        </w:rPr>
        <w:t xml:space="preserve"> in a variety of disciplines</w:t>
      </w:r>
      <w:r w:rsidR="00E30688">
        <w:rPr>
          <w:szCs w:val="20"/>
        </w:rPr>
        <w:t>.</w:t>
      </w:r>
    </w:p>
    <w:p w:rsidR="004D2D34" w:rsidRPr="009131A2" w:rsidRDefault="004D2D34" w:rsidP="00B74E6C">
      <w:pPr>
        <w:pStyle w:val="CM136"/>
        <w:tabs>
          <w:tab w:val="left" w:pos="1200"/>
          <w:tab w:val="left" w:pos="1260"/>
          <w:tab w:val="left" w:pos="1800"/>
        </w:tabs>
        <w:spacing w:after="0"/>
        <w:ind w:left="1260" w:hanging="1260"/>
        <w:rPr>
          <w:szCs w:val="20"/>
        </w:rPr>
      </w:pPr>
    </w:p>
    <w:p w:rsidR="004D2D34" w:rsidRPr="009131A2" w:rsidRDefault="004D2D34" w:rsidP="00B74E6C">
      <w:pPr>
        <w:pStyle w:val="CM136"/>
        <w:tabs>
          <w:tab w:val="left" w:pos="1260"/>
          <w:tab w:val="left" w:pos="1800"/>
        </w:tabs>
        <w:spacing w:after="0"/>
        <w:ind w:left="1260" w:hanging="1260"/>
        <w:rPr>
          <w:szCs w:val="20"/>
        </w:rPr>
      </w:pPr>
      <w:r w:rsidRPr="009131A2">
        <w:rPr>
          <w:szCs w:val="20"/>
        </w:rPr>
        <w:t>Figure 1.2</w:t>
      </w:r>
      <w:r w:rsidRPr="009131A2">
        <w:rPr>
          <w:szCs w:val="20"/>
        </w:rPr>
        <w:tab/>
      </w:r>
      <w:r w:rsidRPr="00886602">
        <w:rPr>
          <w:szCs w:val="20"/>
        </w:rPr>
        <w:t xml:space="preserve">M.A. Examples: </w:t>
      </w:r>
      <w:r w:rsidR="00886602">
        <w:rPr>
          <w:szCs w:val="20"/>
        </w:rPr>
        <w:t xml:space="preserve">cold and snow in the higher elevations, steep mountains, vegetation changes, </w:t>
      </w:r>
      <w:r w:rsidR="00886602" w:rsidRPr="00886602">
        <w:rPr>
          <w:szCs w:val="20"/>
        </w:rPr>
        <w:t>r</w:t>
      </w:r>
      <w:r w:rsidR="00886602">
        <w:rPr>
          <w:szCs w:val="20"/>
        </w:rPr>
        <w:t>ock structures</w:t>
      </w:r>
      <w:r w:rsidR="00886602" w:rsidRPr="00886602">
        <w:rPr>
          <w:szCs w:val="20"/>
        </w:rPr>
        <w:t>, landforms, soils, climate,</w:t>
      </w:r>
      <w:r w:rsidR="00886602">
        <w:rPr>
          <w:szCs w:val="20"/>
        </w:rPr>
        <w:t xml:space="preserve"> cloud patterns, </w:t>
      </w:r>
      <w:r w:rsidR="00886602" w:rsidRPr="00886602">
        <w:rPr>
          <w:szCs w:val="20"/>
        </w:rPr>
        <w:t xml:space="preserve">and </w:t>
      </w:r>
      <w:r w:rsidR="002420AC">
        <w:rPr>
          <w:szCs w:val="20"/>
        </w:rPr>
        <w:t xml:space="preserve">potential </w:t>
      </w:r>
      <w:r w:rsidR="00886602" w:rsidRPr="00886602">
        <w:rPr>
          <w:szCs w:val="20"/>
        </w:rPr>
        <w:t>human impacts</w:t>
      </w:r>
      <w:r w:rsidR="00E30688">
        <w:rPr>
          <w:szCs w:val="20"/>
        </w:rPr>
        <w:t xml:space="preserve">. </w:t>
      </w:r>
    </w:p>
    <w:p w:rsidR="004D2D34" w:rsidRPr="009131A2" w:rsidRDefault="004D2D34" w:rsidP="00B74E6C">
      <w:pPr>
        <w:pStyle w:val="CM136"/>
        <w:tabs>
          <w:tab w:val="left" w:pos="1260"/>
          <w:tab w:val="left" w:pos="1800"/>
        </w:tabs>
        <w:spacing w:after="0"/>
        <w:ind w:left="1260" w:hanging="1260"/>
        <w:rPr>
          <w:szCs w:val="20"/>
        </w:rPr>
      </w:pPr>
    </w:p>
    <w:p w:rsidR="004D2D34" w:rsidRPr="009131A2" w:rsidRDefault="00943A45" w:rsidP="00943A45">
      <w:pPr>
        <w:pStyle w:val="Default"/>
        <w:tabs>
          <w:tab w:val="left" w:pos="1260"/>
          <w:tab w:val="left" w:pos="1800"/>
        </w:tabs>
        <w:ind w:left="1260" w:hanging="1260"/>
        <w:rPr>
          <w:szCs w:val="20"/>
        </w:rPr>
      </w:pPr>
      <w:r>
        <w:rPr>
          <w:szCs w:val="20"/>
        </w:rPr>
        <w:t>Figure 1.</w:t>
      </w:r>
      <w:r w:rsidR="00C15B16">
        <w:rPr>
          <w:szCs w:val="20"/>
        </w:rPr>
        <w:t>6</w:t>
      </w:r>
      <w:r>
        <w:rPr>
          <w:szCs w:val="20"/>
        </w:rPr>
        <w:tab/>
      </w:r>
      <w:r w:rsidR="004D2D34" w:rsidRPr="009131A2">
        <w:rPr>
          <w:szCs w:val="20"/>
        </w:rPr>
        <w:t xml:space="preserve">M. A. Examples: Natural and human patterns </w:t>
      </w:r>
      <w:r w:rsidR="00C15B16">
        <w:rPr>
          <w:szCs w:val="20"/>
        </w:rPr>
        <w:t xml:space="preserve">can be seen </w:t>
      </w:r>
      <w:r w:rsidR="004D2D34" w:rsidRPr="009131A2">
        <w:rPr>
          <w:szCs w:val="20"/>
        </w:rPr>
        <w:t>on the landscape</w:t>
      </w:r>
      <w:r w:rsidR="00E30688">
        <w:rPr>
          <w:szCs w:val="20"/>
        </w:rPr>
        <w:t>.</w:t>
      </w:r>
      <w:r w:rsidR="00C15B16">
        <w:rPr>
          <w:szCs w:val="20"/>
        </w:rPr>
        <w:t xml:space="preserve"> Human settlement is largely found at lower elevations.</w:t>
      </w:r>
    </w:p>
    <w:p w:rsidR="004D2D34" w:rsidRPr="009131A2" w:rsidRDefault="004D2D34" w:rsidP="00B74E6C">
      <w:pPr>
        <w:pStyle w:val="CM136"/>
        <w:tabs>
          <w:tab w:val="left" w:pos="1260"/>
          <w:tab w:val="left" w:pos="1800"/>
        </w:tabs>
        <w:spacing w:after="0"/>
        <w:ind w:left="1260" w:hanging="1260"/>
        <w:rPr>
          <w:szCs w:val="20"/>
        </w:rPr>
      </w:pPr>
    </w:p>
    <w:p w:rsidR="004D2D34" w:rsidRDefault="00943A45" w:rsidP="00B74E6C">
      <w:pPr>
        <w:pStyle w:val="Default"/>
        <w:tabs>
          <w:tab w:val="left" w:pos="1260"/>
          <w:tab w:val="left" w:pos="1800"/>
        </w:tabs>
        <w:ind w:left="1260" w:hanging="1260"/>
        <w:rPr>
          <w:color w:val="auto"/>
          <w:szCs w:val="20"/>
        </w:rPr>
      </w:pPr>
      <w:r>
        <w:rPr>
          <w:szCs w:val="20"/>
        </w:rPr>
        <w:t>Figure 1.</w:t>
      </w:r>
      <w:r w:rsidR="00C15B16">
        <w:rPr>
          <w:szCs w:val="20"/>
        </w:rPr>
        <w:t>7</w:t>
      </w:r>
      <w:r w:rsidR="004D2D34" w:rsidRPr="009131A2">
        <w:rPr>
          <w:szCs w:val="20"/>
        </w:rPr>
        <w:tab/>
        <w:t xml:space="preserve">Distributions: </w:t>
      </w:r>
      <w:r w:rsidR="00276405">
        <w:rPr>
          <w:szCs w:val="20"/>
        </w:rPr>
        <w:t>M</w:t>
      </w:r>
      <w:r w:rsidR="004D2D34" w:rsidRPr="009131A2">
        <w:rPr>
          <w:szCs w:val="20"/>
        </w:rPr>
        <w:t xml:space="preserve">ore lights (population near the coasts). </w:t>
      </w:r>
      <w:r w:rsidR="00C15B16">
        <w:rPr>
          <w:szCs w:val="20"/>
        </w:rPr>
        <w:t>Higher populations in the east as compared to the west.</w:t>
      </w:r>
      <w:r w:rsidR="00DF376B">
        <w:rPr>
          <w:szCs w:val="20"/>
        </w:rPr>
        <w:t xml:space="preserve"> </w:t>
      </w:r>
      <w:r w:rsidR="004D2D34" w:rsidRPr="009131A2">
        <w:rPr>
          <w:szCs w:val="20"/>
        </w:rPr>
        <w:t xml:space="preserve">Patterns: </w:t>
      </w:r>
      <w:r w:rsidR="00276405">
        <w:rPr>
          <w:szCs w:val="20"/>
        </w:rPr>
        <w:t>R</w:t>
      </w:r>
      <w:r w:rsidR="004D2D34" w:rsidRPr="009131A2">
        <w:rPr>
          <w:szCs w:val="20"/>
        </w:rPr>
        <w:t>egular, block-like arrangement of lights in the Midwest</w:t>
      </w:r>
      <w:r w:rsidR="00C15B16">
        <w:rPr>
          <w:szCs w:val="20"/>
        </w:rPr>
        <w:t xml:space="preserve"> in large cities</w:t>
      </w:r>
      <w:r w:rsidR="004D2D34" w:rsidRPr="009131A2">
        <w:rPr>
          <w:szCs w:val="20"/>
        </w:rPr>
        <w:t>, and outlines of coast</w:t>
      </w:r>
      <w:r w:rsidR="00C15B16">
        <w:rPr>
          <w:szCs w:val="20"/>
        </w:rPr>
        <w:t>al</w:t>
      </w:r>
      <w:r w:rsidR="004D2D34" w:rsidRPr="009131A2">
        <w:rPr>
          <w:szCs w:val="20"/>
        </w:rPr>
        <w:t xml:space="preserve"> areas can be seen.</w:t>
      </w:r>
    </w:p>
    <w:p w:rsidR="004D2D34" w:rsidRPr="009131A2" w:rsidRDefault="004D2D34" w:rsidP="00B74E6C">
      <w:pPr>
        <w:pStyle w:val="CM136"/>
        <w:tabs>
          <w:tab w:val="left" w:pos="1260"/>
          <w:tab w:val="left" w:pos="1800"/>
        </w:tabs>
        <w:spacing w:after="0"/>
        <w:ind w:left="1260" w:hanging="1260"/>
        <w:rPr>
          <w:szCs w:val="20"/>
        </w:rPr>
      </w:pPr>
    </w:p>
    <w:p w:rsidR="004D2D34" w:rsidRPr="009131A2" w:rsidRDefault="008B30F7" w:rsidP="00B74E6C">
      <w:pPr>
        <w:pStyle w:val="CM136"/>
        <w:tabs>
          <w:tab w:val="left" w:pos="1260"/>
          <w:tab w:val="left" w:pos="1800"/>
        </w:tabs>
        <w:spacing w:after="0"/>
        <w:ind w:left="1260" w:hanging="1260"/>
        <w:rPr>
          <w:szCs w:val="20"/>
        </w:rPr>
      </w:pPr>
      <w:r>
        <w:rPr>
          <w:szCs w:val="20"/>
        </w:rPr>
        <w:t>Figure 1.9</w:t>
      </w:r>
      <w:r w:rsidR="004D2D34" w:rsidRPr="009131A2">
        <w:rPr>
          <w:szCs w:val="20"/>
        </w:rPr>
        <w:tab/>
        <w:t>M.A. Examples</w:t>
      </w:r>
      <w:r w:rsidR="00276405">
        <w:rPr>
          <w:szCs w:val="20"/>
        </w:rPr>
        <w:t>:</w:t>
      </w:r>
      <w:r w:rsidR="004D2D34" w:rsidRPr="009131A2">
        <w:rPr>
          <w:szCs w:val="20"/>
        </w:rPr>
        <w:t xml:space="preserve"> changes in sea level, changes in the glacier</w:t>
      </w:r>
      <w:r w:rsidR="00C15B16">
        <w:rPr>
          <w:szCs w:val="20"/>
        </w:rPr>
        <w:t xml:space="preserve"> size</w:t>
      </w:r>
      <w:r w:rsidR="004D2D34" w:rsidRPr="009131A2">
        <w:rPr>
          <w:szCs w:val="20"/>
        </w:rPr>
        <w:t>, changes in vegetation in response to climat</w:t>
      </w:r>
      <w:r>
        <w:rPr>
          <w:szCs w:val="20"/>
        </w:rPr>
        <w:t>e change</w:t>
      </w:r>
      <w:r w:rsidR="00C15B16">
        <w:rPr>
          <w:szCs w:val="20"/>
        </w:rPr>
        <w:t xml:space="preserve"> and</w:t>
      </w:r>
      <w:r>
        <w:rPr>
          <w:szCs w:val="20"/>
        </w:rPr>
        <w:t xml:space="preserve"> global warming,</w:t>
      </w:r>
      <w:r w:rsidR="00C15B16">
        <w:rPr>
          <w:szCs w:val="20"/>
        </w:rPr>
        <w:t xml:space="preserve"> and</w:t>
      </w:r>
      <w:r>
        <w:rPr>
          <w:szCs w:val="20"/>
        </w:rPr>
        <w:t xml:space="preserve"> changes in permafrost </w:t>
      </w:r>
      <w:r w:rsidR="00053331">
        <w:rPr>
          <w:szCs w:val="20"/>
        </w:rPr>
        <w:t xml:space="preserve">depth or </w:t>
      </w:r>
      <w:r w:rsidR="00C15B16">
        <w:rPr>
          <w:szCs w:val="20"/>
        </w:rPr>
        <w:t>average</w:t>
      </w:r>
      <w:r w:rsidR="00053331">
        <w:rPr>
          <w:szCs w:val="20"/>
        </w:rPr>
        <w:t xml:space="preserve"> temperature.</w:t>
      </w:r>
    </w:p>
    <w:p w:rsidR="004D2D34" w:rsidRPr="009131A2" w:rsidRDefault="004D2D34" w:rsidP="00B74E6C">
      <w:pPr>
        <w:pStyle w:val="CM136"/>
        <w:tabs>
          <w:tab w:val="left" w:pos="1260"/>
          <w:tab w:val="left" w:pos="1800"/>
        </w:tabs>
        <w:spacing w:after="0"/>
        <w:ind w:left="1260" w:hanging="1260"/>
        <w:rPr>
          <w:szCs w:val="20"/>
        </w:rPr>
      </w:pPr>
    </w:p>
    <w:p w:rsidR="004D2D34" w:rsidRDefault="002E06E1" w:rsidP="00B74E6C">
      <w:pPr>
        <w:pStyle w:val="CM136"/>
        <w:tabs>
          <w:tab w:val="left" w:pos="1260"/>
          <w:tab w:val="left" w:pos="1800"/>
        </w:tabs>
        <w:spacing w:after="0"/>
        <w:ind w:left="1260" w:hanging="1260"/>
        <w:rPr>
          <w:szCs w:val="20"/>
        </w:rPr>
      </w:pPr>
      <w:r>
        <w:rPr>
          <w:szCs w:val="20"/>
        </w:rPr>
        <w:t>Figure 1.10</w:t>
      </w:r>
      <w:r w:rsidR="004D2D34" w:rsidRPr="009131A2">
        <w:rPr>
          <w:szCs w:val="20"/>
        </w:rPr>
        <w:tab/>
        <w:t>Various asp</w:t>
      </w:r>
      <w:r w:rsidR="004D2D34">
        <w:rPr>
          <w:szCs w:val="20"/>
        </w:rPr>
        <w:t>ects of an ecosystem are linked</w:t>
      </w:r>
      <w:r w:rsidR="00276405">
        <w:rPr>
          <w:szCs w:val="20"/>
        </w:rPr>
        <w:t xml:space="preserve"> with </w:t>
      </w:r>
      <w:r w:rsidR="004D2D34" w:rsidRPr="009131A2">
        <w:rPr>
          <w:szCs w:val="20"/>
        </w:rPr>
        <w:t>each</w:t>
      </w:r>
      <w:r w:rsidR="00C273A3">
        <w:rPr>
          <w:szCs w:val="20"/>
        </w:rPr>
        <w:t>,</w:t>
      </w:r>
      <w:r w:rsidR="004D2D34" w:rsidRPr="009131A2">
        <w:rPr>
          <w:szCs w:val="20"/>
        </w:rPr>
        <w:t xml:space="preserve"> providing </w:t>
      </w:r>
      <w:r w:rsidR="00C273A3">
        <w:rPr>
          <w:szCs w:val="20"/>
        </w:rPr>
        <w:t xml:space="preserve">the </w:t>
      </w:r>
      <w:r w:rsidR="004D2D34" w:rsidRPr="009131A2">
        <w:rPr>
          <w:szCs w:val="20"/>
        </w:rPr>
        <w:t xml:space="preserve">necessary components for life to other </w:t>
      </w:r>
      <w:r>
        <w:rPr>
          <w:szCs w:val="20"/>
        </w:rPr>
        <w:t>members of the ecosystem. For example, rain falls, plants grow, animals eat the plants (primary consumer), a secondary consumer (e.g., fox) eats the primary consumer, and soils devel</w:t>
      </w:r>
      <w:r w:rsidR="00DF154C">
        <w:rPr>
          <w:szCs w:val="20"/>
        </w:rPr>
        <w:t>op through decomposition.</w:t>
      </w:r>
    </w:p>
    <w:p w:rsidR="00D555B8" w:rsidRDefault="00D555B8" w:rsidP="00D555B8">
      <w:pPr>
        <w:pStyle w:val="Default"/>
      </w:pPr>
    </w:p>
    <w:p w:rsidR="004D2D34" w:rsidRPr="009131A2" w:rsidRDefault="002E06E1" w:rsidP="00B74E6C">
      <w:pPr>
        <w:pStyle w:val="CM134"/>
        <w:tabs>
          <w:tab w:val="left" w:pos="1260"/>
          <w:tab w:val="left" w:pos="1800"/>
        </w:tabs>
        <w:spacing w:after="0"/>
        <w:ind w:left="1260" w:hanging="1260"/>
        <w:rPr>
          <w:szCs w:val="20"/>
        </w:rPr>
      </w:pPr>
      <w:r>
        <w:rPr>
          <w:szCs w:val="20"/>
        </w:rPr>
        <w:t>Figure 1.11</w:t>
      </w:r>
      <w:r w:rsidR="004D2D34" w:rsidRPr="009131A2">
        <w:rPr>
          <w:szCs w:val="20"/>
        </w:rPr>
        <w:tab/>
      </w:r>
      <w:r w:rsidR="00276405">
        <w:rPr>
          <w:szCs w:val="20"/>
        </w:rPr>
        <w:t>Weathering by rain and wind will begin to erode the rock.</w:t>
      </w:r>
      <w:r w:rsidR="00DF376B">
        <w:rPr>
          <w:szCs w:val="20"/>
        </w:rPr>
        <w:t xml:space="preserve"> </w:t>
      </w:r>
      <w:r w:rsidR="00276405">
        <w:rPr>
          <w:szCs w:val="20"/>
        </w:rPr>
        <w:t>Soils will form.</w:t>
      </w:r>
      <w:r w:rsidR="00DF376B">
        <w:rPr>
          <w:szCs w:val="20"/>
        </w:rPr>
        <w:t xml:space="preserve"> </w:t>
      </w:r>
      <w:r w:rsidR="00276405">
        <w:rPr>
          <w:szCs w:val="20"/>
        </w:rPr>
        <w:t>Birds and insects may begin to visit the island, bringing seeds for plants and fungi.</w:t>
      </w:r>
      <w:r w:rsidR="00DF376B">
        <w:rPr>
          <w:szCs w:val="20"/>
        </w:rPr>
        <w:t xml:space="preserve"> </w:t>
      </w:r>
      <w:r w:rsidR="00276405">
        <w:rPr>
          <w:szCs w:val="20"/>
        </w:rPr>
        <w:t>Plants will begin to grow.</w:t>
      </w:r>
      <w:r w:rsidR="00DF376B">
        <w:rPr>
          <w:szCs w:val="20"/>
        </w:rPr>
        <w:t xml:space="preserve"> </w:t>
      </w:r>
      <w:r w:rsidR="00276405">
        <w:rPr>
          <w:szCs w:val="20"/>
        </w:rPr>
        <w:t xml:space="preserve">Soil will continue changing, now due to biology and weathering. </w:t>
      </w:r>
    </w:p>
    <w:p w:rsidR="004D2D34" w:rsidRPr="009131A2" w:rsidRDefault="004D2D34" w:rsidP="00B74E6C">
      <w:pPr>
        <w:pStyle w:val="CM134"/>
        <w:tabs>
          <w:tab w:val="left" w:pos="1260"/>
          <w:tab w:val="left" w:pos="1800"/>
        </w:tabs>
        <w:spacing w:after="0"/>
        <w:ind w:left="1260" w:hanging="1260"/>
        <w:rPr>
          <w:szCs w:val="20"/>
        </w:rPr>
      </w:pPr>
    </w:p>
    <w:p w:rsidR="004D2D34" w:rsidRDefault="002E06E1" w:rsidP="00B74E6C">
      <w:pPr>
        <w:pStyle w:val="CM15"/>
        <w:tabs>
          <w:tab w:val="left" w:pos="1260"/>
          <w:tab w:val="left" w:pos="1800"/>
        </w:tabs>
        <w:spacing w:line="240" w:lineRule="auto"/>
        <w:ind w:left="1260" w:hanging="1260"/>
        <w:rPr>
          <w:szCs w:val="20"/>
        </w:rPr>
      </w:pPr>
      <w:r>
        <w:rPr>
          <w:szCs w:val="20"/>
        </w:rPr>
        <w:t>Figure 1.12</w:t>
      </w:r>
      <w:r>
        <w:rPr>
          <w:szCs w:val="20"/>
        </w:rPr>
        <w:tab/>
      </w:r>
      <w:r w:rsidR="00673B3D">
        <w:rPr>
          <w:szCs w:val="20"/>
        </w:rPr>
        <w:t xml:space="preserve">Animals </w:t>
      </w:r>
      <w:r w:rsidR="00276405">
        <w:rPr>
          <w:szCs w:val="20"/>
        </w:rPr>
        <w:t xml:space="preserve">derive nutrients for growth from the </w:t>
      </w:r>
      <w:r w:rsidR="00673B3D">
        <w:rPr>
          <w:szCs w:val="20"/>
        </w:rPr>
        <w:t xml:space="preserve">plant portion of the </w:t>
      </w:r>
      <w:r w:rsidR="00276405">
        <w:rPr>
          <w:szCs w:val="20"/>
        </w:rPr>
        <w:t>biosphere.</w:t>
      </w:r>
      <w:r w:rsidR="00DF376B">
        <w:rPr>
          <w:szCs w:val="20"/>
        </w:rPr>
        <w:t xml:space="preserve"> </w:t>
      </w:r>
      <w:r w:rsidR="00276405">
        <w:rPr>
          <w:szCs w:val="20"/>
        </w:rPr>
        <w:t xml:space="preserve">Primary and secondary consumers consume primary producers through the food chain. The ultimate source of energy is derived from the Sun, </w:t>
      </w:r>
      <w:r w:rsidR="00673B3D">
        <w:rPr>
          <w:szCs w:val="20"/>
        </w:rPr>
        <w:t>when plants interact with soils and water in the lithosphere and hydrosphere, respectively, and carbon dioxide in the atmosphere to gain energy for photosynthesis.</w:t>
      </w:r>
      <w:r w:rsidR="00DF154C">
        <w:rPr>
          <w:szCs w:val="20"/>
        </w:rPr>
        <w:t xml:space="preserve"> </w:t>
      </w:r>
    </w:p>
    <w:p w:rsidR="003949CE" w:rsidRDefault="003949CE" w:rsidP="003949CE">
      <w:pPr>
        <w:pStyle w:val="Default"/>
      </w:pPr>
    </w:p>
    <w:p w:rsidR="00252FC0" w:rsidRDefault="003949CE" w:rsidP="00252FC0">
      <w:pPr>
        <w:pStyle w:val="CM15"/>
        <w:tabs>
          <w:tab w:val="left" w:pos="1260"/>
          <w:tab w:val="left" w:pos="1800"/>
        </w:tabs>
        <w:spacing w:line="240" w:lineRule="auto"/>
        <w:ind w:left="1260" w:hanging="1260"/>
        <w:rPr>
          <w:szCs w:val="20"/>
        </w:rPr>
      </w:pPr>
      <w:r>
        <w:rPr>
          <w:szCs w:val="20"/>
        </w:rPr>
        <w:t xml:space="preserve">Figure 1.13 </w:t>
      </w:r>
      <w:r>
        <w:rPr>
          <w:szCs w:val="20"/>
        </w:rPr>
        <w:tab/>
      </w:r>
      <w:r w:rsidR="00252FC0">
        <w:rPr>
          <w:szCs w:val="20"/>
        </w:rPr>
        <w:t>Suitable living space is a limited resource.</w:t>
      </w:r>
      <w:r w:rsidR="00DF376B">
        <w:rPr>
          <w:szCs w:val="20"/>
        </w:rPr>
        <w:t xml:space="preserve"> </w:t>
      </w:r>
      <w:r w:rsidR="00673B3D">
        <w:rPr>
          <w:szCs w:val="20"/>
        </w:rPr>
        <w:t xml:space="preserve">Currently, </w:t>
      </w:r>
      <w:r w:rsidR="00252FC0">
        <w:rPr>
          <w:szCs w:val="20"/>
        </w:rPr>
        <w:t xml:space="preserve">to sustain a large population, significant </w:t>
      </w:r>
      <w:r w:rsidR="00673B3D">
        <w:rPr>
          <w:szCs w:val="20"/>
        </w:rPr>
        <w:t>amounts of land are being devoted to</w:t>
      </w:r>
      <w:r w:rsidR="00252FC0">
        <w:rPr>
          <w:szCs w:val="20"/>
        </w:rPr>
        <w:t xml:space="preserve"> agricultural </w:t>
      </w:r>
      <w:r w:rsidR="00673B3D">
        <w:rPr>
          <w:szCs w:val="20"/>
        </w:rPr>
        <w:t>production</w:t>
      </w:r>
      <w:r w:rsidR="00252FC0">
        <w:rPr>
          <w:szCs w:val="20"/>
        </w:rPr>
        <w:t>.</w:t>
      </w:r>
      <w:r w:rsidR="00DF376B">
        <w:rPr>
          <w:szCs w:val="20"/>
        </w:rPr>
        <w:t xml:space="preserve"> </w:t>
      </w:r>
      <w:r w:rsidR="00252FC0">
        <w:rPr>
          <w:szCs w:val="20"/>
        </w:rPr>
        <w:t>Potential areas for settlement include areas that are currently forested, grassy areas, deserts, and t</w:t>
      </w:r>
      <w:r w:rsidR="00DF154C">
        <w:rPr>
          <w:szCs w:val="20"/>
        </w:rPr>
        <w:t>undra regions.</w:t>
      </w:r>
      <w:r w:rsidR="00DF376B">
        <w:rPr>
          <w:szCs w:val="20"/>
        </w:rPr>
        <w:t xml:space="preserve"> </w:t>
      </w:r>
      <w:r w:rsidR="00673B3D">
        <w:rPr>
          <w:szCs w:val="20"/>
        </w:rPr>
        <w:t>In some future scenarios, underwater settlements have also been proposed</w:t>
      </w:r>
      <w:r w:rsidR="00D555B8">
        <w:rPr>
          <w:szCs w:val="20"/>
        </w:rPr>
        <w:t>.</w:t>
      </w:r>
      <w:r w:rsidR="00DF154C">
        <w:rPr>
          <w:szCs w:val="20"/>
        </w:rPr>
        <w:t xml:space="preserve"> </w:t>
      </w:r>
    </w:p>
    <w:p w:rsidR="00252FC0" w:rsidRDefault="00252FC0" w:rsidP="00252FC0">
      <w:pPr>
        <w:pStyle w:val="CM15"/>
        <w:tabs>
          <w:tab w:val="left" w:pos="1260"/>
          <w:tab w:val="left" w:pos="1800"/>
        </w:tabs>
        <w:spacing w:line="240" w:lineRule="auto"/>
        <w:ind w:left="1260" w:hanging="1260"/>
        <w:rPr>
          <w:szCs w:val="20"/>
        </w:rPr>
      </w:pPr>
    </w:p>
    <w:p w:rsidR="00252FC0" w:rsidRDefault="00252FC0" w:rsidP="00252FC0">
      <w:pPr>
        <w:pStyle w:val="CM15"/>
        <w:tabs>
          <w:tab w:val="left" w:pos="1260"/>
          <w:tab w:val="left" w:pos="1800"/>
        </w:tabs>
        <w:spacing w:line="240" w:lineRule="auto"/>
        <w:ind w:left="1260" w:hanging="1260"/>
        <w:rPr>
          <w:szCs w:val="20"/>
        </w:rPr>
      </w:pPr>
      <w:r>
        <w:rPr>
          <w:szCs w:val="20"/>
        </w:rPr>
        <w:t>Figure 1.1</w:t>
      </w:r>
      <w:r w:rsidR="00673B3D">
        <w:rPr>
          <w:szCs w:val="20"/>
        </w:rPr>
        <w:t>6</w:t>
      </w:r>
      <w:r>
        <w:rPr>
          <w:szCs w:val="20"/>
        </w:rPr>
        <w:t xml:space="preserve"> </w:t>
      </w:r>
      <w:r>
        <w:rPr>
          <w:szCs w:val="20"/>
        </w:rPr>
        <w:tab/>
        <w:t>W</w:t>
      </w:r>
      <w:r w:rsidRPr="009131A2">
        <w:rPr>
          <w:szCs w:val="20"/>
        </w:rPr>
        <w:t>ater supplies, the return of wildlife</w:t>
      </w:r>
      <w:r w:rsidR="00673B3D">
        <w:rPr>
          <w:szCs w:val="20"/>
        </w:rPr>
        <w:t>,</w:t>
      </w:r>
      <w:r w:rsidRPr="009131A2">
        <w:rPr>
          <w:szCs w:val="20"/>
        </w:rPr>
        <w:t xml:space="preserve"> the restoration of ecosystems, and the expansion of recreational opportunities</w:t>
      </w:r>
      <w:r w:rsidR="00673B3D">
        <w:rPr>
          <w:szCs w:val="20"/>
        </w:rPr>
        <w:t xml:space="preserve"> should be considered.</w:t>
      </w:r>
      <w:r w:rsidRPr="009131A2">
        <w:rPr>
          <w:szCs w:val="20"/>
        </w:rPr>
        <w:t xml:space="preserve"> </w:t>
      </w:r>
      <w:r w:rsidR="00673B3D">
        <w:rPr>
          <w:szCs w:val="20"/>
        </w:rPr>
        <w:t xml:space="preserve">All of these options should be </w:t>
      </w:r>
      <w:r w:rsidRPr="009131A2">
        <w:rPr>
          <w:szCs w:val="20"/>
        </w:rPr>
        <w:t>balanced against the cost of the project, the economic loss of farmland and pasture, and the th</w:t>
      </w:r>
      <w:r>
        <w:rPr>
          <w:szCs w:val="20"/>
        </w:rPr>
        <w:t>r</w:t>
      </w:r>
      <w:r w:rsidR="00DF154C">
        <w:rPr>
          <w:szCs w:val="20"/>
        </w:rPr>
        <w:t>eat of renewed flooding.</w:t>
      </w:r>
    </w:p>
    <w:p w:rsidR="00252FC0" w:rsidRDefault="00252FC0" w:rsidP="00252FC0">
      <w:pPr>
        <w:widowControl w:val="0"/>
        <w:tabs>
          <w:tab w:val="left" w:pos="1260"/>
          <w:tab w:val="left" w:pos="1800"/>
        </w:tabs>
        <w:autoSpaceDE w:val="0"/>
        <w:autoSpaceDN w:val="0"/>
        <w:adjustRightInd w:val="0"/>
        <w:ind w:left="1260" w:hanging="1260"/>
        <w:rPr>
          <w:szCs w:val="20"/>
        </w:rPr>
      </w:pPr>
    </w:p>
    <w:p w:rsidR="00252FC0" w:rsidRPr="009131A2" w:rsidRDefault="00252FC0" w:rsidP="00252FC0">
      <w:pPr>
        <w:widowControl w:val="0"/>
        <w:tabs>
          <w:tab w:val="left" w:pos="1260"/>
          <w:tab w:val="left" w:pos="1800"/>
        </w:tabs>
        <w:autoSpaceDE w:val="0"/>
        <w:autoSpaceDN w:val="0"/>
        <w:adjustRightInd w:val="0"/>
        <w:ind w:left="1260" w:hanging="1260"/>
        <w:rPr>
          <w:szCs w:val="20"/>
        </w:rPr>
      </w:pPr>
      <w:r w:rsidRPr="009131A2">
        <w:rPr>
          <w:szCs w:val="20"/>
        </w:rPr>
        <w:t xml:space="preserve">Figure 1.19 </w:t>
      </w:r>
      <w:r w:rsidRPr="009131A2">
        <w:rPr>
          <w:szCs w:val="20"/>
        </w:rPr>
        <w:tab/>
      </w:r>
      <w:r w:rsidR="00820404">
        <w:rPr>
          <w:szCs w:val="20"/>
        </w:rPr>
        <w:t>The human body has individual systems that all have a specific function (e.g. heart, lungs, kidneys), yet all work together to make us function as a person.</w:t>
      </w:r>
      <w:r w:rsidR="00DF376B">
        <w:rPr>
          <w:szCs w:val="20"/>
        </w:rPr>
        <w:t xml:space="preserve"> </w:t>
      </w:r>
      <w:r w:rsidR="00820404">
        <w:rPr>
          <w:szCs w:val="20"/>
        </w:rPr>
        <w:t xml:space="preserve">Just like the human body, the systems on Earth – for example, the oceans, the atmosphere, the biosphere – have specific functions that allow the system to function as a whole. </w:t>
      </w:r>
    </w:p>
    <w:p w:rsidR="00252FC0" w:rsidRPr="009131A2" w:rsidRDefault="00252FC0" w:rsidP="00252FC0">
      <w:pPr>
        <w:widowControl w:val="0"/>
        <w:tabs>
          <w:tab w:val="left" w:pos="1260"/>
          <w:tab w:val="left" w:pos="1800"/>
        </w:tabs>
        <w:autoSpaceDE w:val="0"/>
        <w:autoSpaceDN w:val="0"/>
        <w:adjustRightInd w:val="0"/>
        <w:ind w:left="1260" w:hanging="1260"/>
        <w:rPr>
          <w:szCs w:val="20"/>
        </w:rPr>
      </w:pPr>
    </w:p>
    <w:p w:rsidR="00252FC0" w:rsidRPr="009131A2" w:rsidRDefault="00283516" w:rsidP="00252FC0">
      <w:pPr>
        <w:widowControl w:val="0"/>
        <w:tabs>
          <w:tab w:val="left" w:pos="1260"/>
          <w:tab w:val="left" w:pos="1800"/>
        </w:tabs>
        <w:autoSpaceDE w:val="0"/>
        <w:autoSpaceDN w:val="0"/>
        <w:adjustRightInd w:val="0"/>
        <w:ind w:left="1260" w:hanging="1260"/>
        <w:rPr>
          <w:szCs w:val="20"/>
        </w:rPr>
      </w:pPr>
      <w:r>
        <w:rPr>
          <w:szCs w:val="20"/>
        </w:rPr>
        <w:t>Figure 1.2</w:t>
      </w:r>
      <w:r w:rsidR="00820404">
        <w:rPr>
          <w:szCs w:val="20"/>
        </w:rPr>
        <w:t>0</w:t>
      </w:r>
      <w:r w:rsidR="00252FC0" w:rsidRPr="009131A2">
        <w:rPr>
          <w:szCs w:val="20"/>
        </w:rPr>
        <w:t xml:space="preserve"> </w:t>
      </w:r>
      <w:r w:rsidR="00252FC0" w:rsidRPr="009131A2">
        <w:rPr>
          <w:szCs w:val="20"/>
        </w:rPr>
        <w:tab/>
      </w:r>
      <w:r w:rsidR="001E3166">
        <w:rPr>
          <w:szCs w:val="20"/>
        </w:rPr>
        <w:t>M.A. E</w:t>
      </w:r>
      <w:r w:rsidR="00B17F30">
        <w:rPr>
          <w:szCs w:val="20"/>
        </w:rPr>
        <w:t>xamples could be sunlight that comes into Earth’s atmosphere</w:t>
      </w:r>
      <w:r w:rsidR="00D377C2">
        <w:rPr>
          <w:szCs w:val="20"/>
        </w:rPr>
        <w:t xml:space="preserve"> </w:t>
      </w:r>
      <w:r w:rsidR="00B17F30">
        <w:rPr>
          <w:szCs w:val="20"/>
        </w:rPr>
        <w:t xml:space="preserve">and </w:t>
      </w:r>
      <w:r w:rsidR="00D377C2">
        <w:rPr>
          <w:szCs w:val="20"/>
        </w:rPr>
        <w:t xml:space="preserve">that either gets </w:t>
      </w:r>
      <w:r w:rsidR="00B17F30">
        <w:rPr>
          <w:szCs w:val="20"/>
        </w:rPr>
        <w:t>reflected by clouds or absorbed by Earth’s surface, generating plant growth and changes in weather systems.</w:t>
      </w:r>
      <w:r w:rsidR="00DF376B">
        <w:rPr>
          <w:szCs w:val="20"/>
        </w:rPr>
        <w:t xml:space="preserve"> </w:t>
      </w:r>
      <w:r w:rsidR="00B17F30">
        <w:rPr>
          <w:szCs w:val="20"/>
        </w:rPr>
        <w:t>A forest that gains energy from the Sun, grows, and then decays.</w:t>
      </w:r>
      <w:r w:rsidR="00DF376B">
        <w:rPr>
          <w:szCs w:val="20"/>
        </w:rPr>
        <w:t xml:space="preserve"> </w:t>
      </w:r>
      <w:r w:rsidR="00B17F30">
        <w:rPr>
          <w:szCs w:val="20"/>
        </w:rPr>
        <w:t>Soils that break down from parent rock, etc.</w:t>
      </w:r>
      <w:r w:rsidR="001E3166">
        <w:rPr>
          <w:szCs w:val="20"/>
        </w:rPr>
        <w:t xml:space="preserve"> </w:t>
      </w:r>
      <w:r w:rsidR="00255942">
        <w:rPr>
          <w:szCs w:val="20"/>
        </w:rPr>
        <w:br/>
      </w:r>
    </w:p>
    <w:p w:rsidR="00255942" w:rsidRDefault="00255942" w:rsidP="00255942">
      <w:pPr>
        <w:widowControl w:val="0"/>
        <w:tabs>
          <w:tab w:val="left" w:pos="1260"/>
          <w:tab w:val="left" w:pos="1800"/>
        </w:tabs>
        <w:autoSpaceDE w:val="0"/>
        <w:autoSpaceDN w:val="0"/>
        <w:adjustRightInd w:val="0"/>
        <w:ind w:left="1260" w:hanging="1260"/>
        <w:rPr>
          <w:szCs w:val="20"/>
        </w:rPr>
      </w:pPr>
      <w:r>
        <w:rPr>
          <w:szCs w:val="20"/>
        </w:rPr>
        <w:lastRenderedPageBreak/>
        <w:t>Figure 1.2</w:t>
      </w:r>
      <w:r w:rsidR="001E3166">
        <w:rPr>
          <w:szCs w:val="20"/>
        </w:rPr>
        <w:t>1</w:t>
      </w:r>
      <w:r w:rsidRPr="009131A2">
        <w:rPr>
          <w:szCs w:val="20"/>
        </w:rPr>
        <w:t xml:space="preserve"> </w:t>
      </w:r>
      <w:r w:rsidRPr="009131A2">
        <w:rPr>
          <w:szCs w:val="20"/>
        </w:rPr>
        <w:tab/>
      </w:r>
      <w:r w:rsidR="001E3166">
        <w:rPr>
          <w:szCs w:val="20"/>
        </w:rPr>
        <w:t xml:space="preserve">M.A. Examples could include a pond that receives water from rain and streams and that loses water due to evaporation and stream outflow; a forest that receives rainwater and that loses water through hydrological flow and soil from erosion; or a desert that loses sand due to wind erosion and a loss of plant matter. </w:t>
      </w:r>
    </w:p>
    <w:p w:rsidR="001E3166" w:rsidRDefault="001E3166" w:rsidP="00255942">
      <w:pPr>
        <w:widowControl w:val="0"/>
        <w:tabs>
          <w:tab w:val="left" w:pos="1260"/>
          <w:tab w:val="left" w:pos="1800"/>
        </w:tabs>
        <w:autoSpaceDE w:val="0"/>
        <w:autoSpaceDN w:val="0"/>
        <w:adjustRightInd w:val="0"/>
        <w:ind w:left="1260" w:hanging="1260"/>
        <w:rPr>
          <w:szCs w:val="20"/>
        </w:rPr>
      </w:pPr>
    </w:p>
    <w:p w:rsidR="001E3166" w:rsidRDefault="001E3166" w:rsidP="00255942">
      <w:pPr>
        <w:widowControl w:val="0"/>
        <w:tabs>
          <w:tab w:val="left" w:pos="1260"/>
          <w:tab w:val="left" w:pos="1800"/>
        </w:tabs>
        <w:autoSpaceDE w:val="0"/>
        <w:autoSpaceDN w:val="0"/>
        <w:adjustRightInd w:val="0"/>
        <w:ind w:left="1260" w:hanging="1260"/>
        <w:rPr>
          <w:szCs w:val="20"/>
        </w:rPr>
      </w:pPr>
      <w:r>
        <w:rPr>
          <w:szCs w:val="20"/>
        </w:rPr>
        <w:t>Figure 1.23</w:t>
      </w:r>
      <w:r>
        <w:rPr>
          <w:szCs w:val="20"/>
        </w:rPr>
        <w:tab/>
        <w:t>M.A. A potential alternative from not curtailing the release of CFCs in the atmosphere could have been total destruction of the stratospheric ozone layer.</w:t>
      </w:r>
      <w:r w:rsidR="00DF376B">
        <w:rPr>
          <w:szCs w:val="20"/>
        </w:rPr>
        <w:t xml:space="preserve"> </w:t>
      </w:r>
      <w:r>
        <w:rPr>
          <w:szCs w:val="20"/>
        </w:rPr>
        <w:t xml:space="preserve">Such a scenario would have led to additional UV at Earth’s surface, more skin cancer, and devastating consequences for plant and animal life. </w:t>
      </w:r>
    </w:p>
    <w:p w:rsidR="001E3166" w:rsidRDefault="001E3166" w:rsidP="00255942">
      <w:pPr>
        <w:widowControl w:val="0"/>
        <w:tabs>
          <w:tab w:val="left" w:pos="1260"/>
          <w:tab w:val="left" w:pos="1800"/>
        </w:tabs>
        <w:autoSpaceDE w:val="0"/>
        <w:autoSpaceDN w:val="0"/>
        <w:adjustRightInd w:val="0"/>
        <w:ind w:left="1260" w:hanging="1260"/>
        <w:rPr>
          <w:szCs w:val="20"/>
        </w:rPr>
      </w:pPr>
    </w:p>
    <w:p w:rsidR="001E3166" w:rsidRPr="009131A2" w:rsidRDefault="001E3166" w:rsidP="00255942">
      <w:pPr>
        <w:widowControl w:val="0"/>
        <w:tabs>
          <w:tab w:val="left" w:pos="1260"/>
          <w:tab w:val="left" w:pos="1800"/>
        </w:tabs>
        <w:autoSpaceDE w:val="0"/>
        <w:autoSpaceDN w:val="0"/>
        <w:adjustRightInd w:val="0"/>
        <w:ind w:left="1260" w:hanging="1260"/>
        <w:rPr>
          <w:szCs w:val="20"/>
        </w:rPr>
      </w:pPr>
      <w:r>
        <w:rPr>
          <w:szCs w:val="20"/>
        </w:rPr>
        <w:t>Figure 1.24</w:t>
      </w:r>
      <w:r>
        <w:rPr>
          <w:szCs w:val="20"/>
        </w:rPr>
        <w:tab/>
      </w:r>
      <w:r w:rsidR="00EC4C58">
        <w:rPr>
          <w:szCs w:val="20"/>
        </w:rPr>
        <w:t>M.A. A background in spatial concepts can be beneficial for both science and business.</w:t>
      </w:r>
      <w:r w:rsidR="00DF376B">
        <w:rPr>
          <w:szCs w:val="20"/>
        </w:rPr>
        <w:t xml:space="preserve"> </w:t>
      </w:r>
      <w:r w:rsidR="00EC4C58">
        <w:rPr>
          <w:szCs w:val="20"/>
        </w:rPr>
        <w:t>Scientists and government planners need spatial information to outline potential future impacts of decisions on landscapes, water systems, and human and animal populations.</w:t>
      </w:r>
      <w:r w:rsidR="00DF376B">
        <w:rPr>
          <w:szCs w:val="20"/>
        </w:rPr>
        <w:t xml:space="preserve"> </w:t>
      </w:r>
      <w:r w:rsidR="00EC4C58">
        <w:rPr>
          <w:szCs w:val="20"/>
        </w:rPr>
        <w:t>Businesses need spatial information to determine routes for supplies and employees, the best way to cut costs during production, etc.</w:t>
      </w:r>
    </w:p>
    <w:p w:rsidR="004D2D34" w:rsidRDefault="004D2D34" w:rsidP="00255942">
      <w:pPr>
        <w:widowControl w:val="0"/>
        <w:tabs>
          <w:tab w:val="left" w:pos="1260"/>
          <w:tab w:val="left" w:pos="1800"/>
        </w:tabs>
        <w:autoSpaceDE w:val="0"/>
        <w:autoSpaceDN w:val="0"/>
        <w:adjustRightInd w:val="0"/>
        <w:ind w:left="1260" w:hanging="1260"/>
      </w:pPr>
    </w:p>
    <w:p w:rsidR="00673B3D" w:rsidRDefault="00174436" w:rsidP="00255942">
      <w:pPr>
        <w:widowControl w:val="0"/>
        <w:tabs>
          <w:tab w:val="left" w:pos="1260"/>
          <w:tab w:val="left" w:pos="1800"/>
        </w:tabs>
        <w:autoSpaceDE w:val="0"/>
        <w:autoSpaceDN w:val="0"/>
        <w:adjustRightInd w:val="0"/>
        <w:ind w:left="1260" w:hanging="1260"/>
      </w:pPr>
      <w:r>
        <w:t xml:space="preserve">Figure of </w:t>
      </w:r>
      <w:r w:rsidR="00673B3D">
        <w:t>Geography’s Environmental Perspective: Human Environmental Interactions</w:t>
      </w:r>
    </w:p>
    <w:p w:rsidR="00673B3D" w:rsidRDefault="00673B3D" w:rsidP="00174436">
      <w:pPr>
        <w:widowControl w:val="0"/>
        <w:tabs>
          <w:tab w:val="left" w:pos="1260"/>
          <w:tab w:val="left" w:pos="1800"/>
        </w:tabs>
        <w:autoSpaceDE w:val="0"/>
        <w:autoSpaceDN w:val="0"/>
        <w:adjustRightInd w:val="0"/>
        <w:ind w:left="1260"/>
      </w:pPr>
      <w:r>
        <w:t>M.A. Answers will depend on location.</w:t>
      </w:r>
      <w:r w:rsidR="00EC4C58">
        <w:t xml:space="preserve"> </w:t>
      </w:r>
    </w:p>
    <w:p w:rsidR="00731E99" w:rsidRDefault="00731E99" w:rsidP="00255942">
      <w:pPr>
        <w:widowControl w:val="0"/>
        <w:tabs>
          <w:tab w:val="left" w:pos="1260"/>
          <w:tab w:val="left" w:pos="1800"/>
        </w:tabs>
        <w:autoSpaceDE w:val="0"/>
        <w:autoSpaceDN w:val="0"/>
        <w:adjustRightInd w:val="0"/>
        <w:ind w:left="1260" w:hanging="1260"/>
      </w:pPr>
    </w:p>
    <w:p w:rsidR="00174436" w:rsidRDefault="00174436" w:rsidP="00255942">
      <w:pPr>
        <w:widowControl w:val="0"/>
        <w:tabs>
          <w:tab w:val="left" w:pos="1260"/>
          <w:tab w:val="left" w:pos="1800"/>
        </w:tabs>
        <w:autoSpaceDE w:val="0"/>
        <w:autoSpaceDN w:val="0"/>
        <w:adjustRightInd w:val="0"/>
        <w:ind w:left="1260" w:hanging="1260"/>
      </w:pPr>
    </w:p>
    <w:p w:rsidR="00731E99" w:rsidRPr="0073548C" w:rsidRDefault="0073548C" w:rsidP="00255942">
      <w:pPr>
        <w:widowControl w:val="0"/>
        <w:tabs>
          <w:tab w:val="left" w:pos="1260"/>
          <w:tab w:val="left" w:pos="1800"/>
        </w:tabs>
        <w:autoSpaceDE w:val="0"/>
        <w:autoSpaceDN w:val="0"/>
        <w:adjustRightInd w:val="0"/>
        <w:ind w:left="1260" w:hanging="1260"/>
        <w:rPr>
          <w:b/>
          <w:sz w:val="28"/>
          <w:szCs w:val="28"/>
        </w:rPr>
      </w:pPr>
      <w:r w:rsidRPr="0073548C">
        <w:rPr>
          <w:b/>
          <w:sz w:val="28"/>
          <w:szCs w:val="28"/>
        </w:rPr>
        <w:t xml:space="preserve">Answers to </w:t>
      </w:r>
      <w:r>
        <w:rPr>
          <w:b/>
          <w:sz w:val="28"/>
          <w:szCs w:val="28"/>
        </w:rPr>
        <w:t>Global Geoscience Watch Activity</w:t>
      </w:r>
      <w:r w:rsidR="00DF376B">
        <w:rPr>
          <w:b/>
          <w:sz w:val="28"/>
          <w:szCs w:val="28"/>
        </w:rPr>
        <w:t xml:space="preserve"> </w:t>
      </w:r>
    </w:p>
    <w:p w:rsidR="0073548C" w:rsidRDefault="0073548C" w:rsidP="00255942">
      <w:pPr>
        <w:widowControl w:val="0"/>
        <w:tabs>
          <w:tab w:val="left" w:pos="1260"/>
          <w:tab w:val="left" w:pos="1800"/>
        </w:tabs>
        <w:autoSpaceDE w:val="0"/>
        <w:autoSpaceDN w:val="0"/>
        <w:adjustRightInd w:val="0"/>
        <w:ind w:left="1260" w:hanging="1260"/>
      </w:pPr>
    </w:p>
    <w:p w:rsidR="00731E99" w:rsidRDefault="00731E99" w:rsidP="0073548C">
      <w:pPr>
        <w:pStyle w:val="ListParagraph"/>
        <w:widowControl w:val="0"/>
        <w:numPr>
          <w:ilvl w:val="0"/>
          <w:numId w:val="8"/>
        </w:numPr>
        <w:tabs>
          <w:tab w:val="left" w:pos="1260"/>
          <w:tab w:val="left" w:pos="1800"/>
        </w:tabs>
        <w:autoSpaceDE w:val="0"/>
        <w:autoSpaceDN w:val="0"/>
        <w:adjustRightInd w:val="0"/>
      </w:pPr>
      <w:r w:rsidRPr="00731E99">
        <w:t>a</w:t>
      </w:r>
    </w:p>
    <w:p w:rsidR="00731E99" w:rsidRDefault="00731E99" w:rsidP="0073548C">
      <w:pPr>
        <w:pStyle w:val="ListParagraph"/>
        <w:widowControl w:val="0"/>
        <w:numPr>
          <w:ilvl w:val="0"/>
          <w:numId w:val="8"/>
        </w:numPr>
        <w:tabs>
          <w:tab w:val="left" w:pos="1260"/>
          <w:tab w:val="left" w:pos="1800"/>
        </w:tabs>
        <w:autoSpaceDE w:val="0"/>
        <w:autoSpaceDN w:val="0"/>
        <w:adjustRightInd w:val="0"/>
      </w:pPr>
      <w:r w:rsidRPr="00731E99">
        <w:t>hurricanes</w:t>
      </w:r>
    </w:p>
    <w:p w:rsidR="00731E99" w:rsidRPr="00731E99" w:rsidRDefault="00731E99" w:rsidP="0073548C">
      <w:pPr>
        <w:pStyle w:val="ListParagraph"/>
        <w:numPr>
          <w:ilvl w:val="0"/>
          <w:numId w:val="8"/>
        </w:numPr>
      </w:pPr>
      <w:r w:rsidRPr="00731E99">
        <w:t>Gliderpalooza</w:t>
      </w:r>
    </w:p>
    <w:p w:rsidR="00731E99" w:rsidRDefault="00731E99" w:rsidP="00255942">
      <w:pPr>
        <w:widowControl w:val="0"/>
        <w:tabs>
          <w:tab w:val="left" w:pos="1260"/>
          <w:tab w:val="left" w:pos="1800"/>
        </w:tabs>
        <w:autoSpaceDE w:val="0"/>
        <w:autoSpaceDN w:val="0"/>
        <w:adjustRightInd w:val="0"/>
        <w:ind w:left="1260" w:hanging="1260"/>
      </w:pPr>
    </w:p>
    <w:sectPr w:rsidR="00731E99" w:rsidSect="0013481F">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5B1" w:rsidRDefault="006B75B1">
      <w:r>
        <w:separator/>
      </w:r>
    </w:p>
  </w:endnote>
  <w:endnote w:type="continuationSeparator" w:id="0">
    <w:p w:rsidR="006B75B1" w:rsidRDefault="006B7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B3D" w:rsidRDefault="00673B3D" w:rsidP="003478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73B3D" w:rsidRDefault="00673B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B3D" w:rsidRPr="005A09CE" w:rsidRDefault="005A09CE">
    <w:pPr>
      <w:pStyle w:val="Footer"/>
      <w:rPr>
        <w:sz w:val="20"/>
        <w:szCs w:val="20"/>
      </w:rPr>
    </w:pPr>
    <w:r w:rsidRPr="005A09CE">
      <w:rPr>
        <w:sz w:val="20"/>
        <w:szCs w:val="20"/>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5B1" w:rsidRDefault="006B75B1">
      <w:r>
        <w:separator/>
      </w:r>
    </w:p>
  </w:footnote>
  <w:footnote w:type="continuationSeparator" w:id="0">
    <w:p w:rsidR="006B75B1" w:rsidRDefault="006B7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B3D" w:rsidRPr="00842346" w:rsidRDefault="00673B3D" w:rsidP="00347865">
    <w:pPr>
      <w:pStyle w:val="Header"/>
      <w:jc w:val="right"/>
      <w:rPr>
        <w:sz w:val="22"/>
      </w:rPr>
    </w:pPr>
  </w:p>
  <w:p w:rsidR="00673B3D" w:rsidRDefault="00673B3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20F9D"/>
    <w:multiLevelType w:val="hybridMultilevel"/>
    <w:tmpl w:val="B7387A5C"/>
    <w:lvl w:ilvl="0" w:tplc="000F0409">
      <w:start w:val="1"/>
      <w:numFmt w:val="decimal"/>
      <w:lvlText w:val="%1."/>
      <w:lvlJc w:val="left"/>
      <w:pPr>
        <w:tabs>
          <w:tab w:val="num" w:pos="360"/>
        </w:tabs>
        <w:ind w:left="360" w:hanging="360"/>
      </w:pPr>
    </w:lvl>
    <w:lvl w:ilvl="1" w:tplc="00000000">
      <w:numFmt w:val="decimal"/>
      <w:lvlText w:val=""/>
      <w:lvlJc w:val="left"/>
    </w:lvl>
    <w:lvl w:ilvl="2" w:tplc="00000000">
      <w:numFmt w:val="decimal"/>
      <w:lvlText w:val=""/>
      <w:lvlJc w:val="left"/>
    </w:lvl>
    <w:lvl w:ilvl="3" w:tplc="00000000">
      <w:numFmt w:val="decimal"/>
      <w:lvlText w:val=""/>
      <w:lvlJc w:val="left"/>
    </w:lvl>
    <w:lvl w:ilvl="4" w:tplc="00000000">
      <w:numFmt w:val="decimal"/>
      <w:lvlText w:val=""/>
      <w:lvlJc w:val="left"/>
    </w:lvl>
    <w:lvl w:ilvl="5" w:tplc="00000000">
      <w:numFmt w:val="decimal"/>
      <w:lvlText w:val=""/>
      <w:lvlJc w:val="left"/>
    </w:lvl>
    <w:lvl w:ilvl="6" w:tplc="00000000">
      <w:numFmt w:val="decimal"/>
      <w:lvlText w:val=""/>
      <w:lvlJc w:val="left"/>
    </w:lvl>
    <w:lvl w:ilvl="7" w:tplc="00000000">
      <w:numFmt w:val="decimal"/>
      <w:lvlText w:val=""/>
      <w:lvlJc w:val="left"/>
    </w:lvl>
    <w:lvl w:ilvl="8" w:tplc="00000000">
      <w:numFmt w:val="decimal"/>
      <w:lvlText w:val=""/>
      <w:lvlJc w:val="left"/>
    </w:lvl>
  </w:abstractNum>
  <w:abstractNum w:abstractNumId="1" w15:restartNumberingAfterBreak="0">
    <w:nsid w:val="184D764E"/>
    <w:multiLevelType w:val="hybridMultilevel"/>
    <w:tmpl w:val="FDAAFEA2"/>
    <w:lvl w:ilvl="0" w:tplc="F690B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B013CB"/>
    <w:multiLevelType w:val="hybridMultilevel"/>
    <w:tmpl w:val="0B982E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9BF3300"/>
    <w:multiLevelType w:val="hybridMultilevel"/>
    <w:tmpl w:val="75B4FFF0"/>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 w15:restartNumberingAfterBreak="0">
    <w:nsid w:val="5E4539AA"/>
    <w:multiLevelType w:val="hybridMultilevel"/>
    <w:tmpl w:val="D69EF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1D5796"/>
    <w:multiLevelType w:val="hybridMultilevel"/>
    <w:tmpl w:val="66205C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08851CA"/>
    <w:multiLevelType w:val="hybridMultilevel"/>
    <w:tmpl w:val="E85CA9EA"/>
    <w:lvl w:ilvl="0" w:tplc="00010409">
      <w:start w:val="1"/>
      <w:numFmt w:val="bullet"/>
      <w:lvlText w:val=""/>
      <w:lvlJc w:val="left"/>
      <w:pPr>
        <w:tabs>
          <w:tab w:val="num" w:pos="960"/>
        </w:tabs>
        <w:ind w:left="960" w:hanging="360"/>
      </w:pPr>
      <w:rPr>
        <w:rFonts w:ascii="Symbol" w:hAnsi="Symbol" w:hint="default"/>
      </w:rPr>
    </w:lvl>
    <w:lvl w:ilvl="1" w:tplc="00030409" w:tentative="1">
      <w:start w:val="1"/>
      <w:numFmt w:val="bullet"/>
      <w:lvlText w:val="o"/>
      <w:lvlJc w:val="left"/>
      <w:pPr>
        <w:tabs>
          <w:tab w:val="num" w:pos="1680"/>
        </w:tabs>
        <w:ind w:left="1680" w:hanging="360"/>
      </w:pPr>
      <w:rPr>
        <w:rFonts w:ascii="Courier New" w:hAnsi="Courier New" w:hint="default"/>
      </w:rPr>
    </w:lvl>
    <w:lvl w:ilvl="2" w:tplc="00050409" w:tentative="1">
      <w:start w:val="1"/>
      <w:numFmt w:val="bullet"/>
      <w:lvlText w:val=""/>
      <w:lvlJc w:val="left"/>
      <w:pPr>
        <w:tabs>
          <w:tab w:val="num" w:pos="2400"/>
        </w:tabs>
        <w:ind w:left="2400" w:hanging="360"/>
      </w:pPr>
      <w:rPr>
        <w:rFonts w:ascii="Wingdings" w:hAnsi="Wingdings" w:hint="default"/>
      </w:rPr>
    </w:lvl>
    <w:lvl w:ilvl="3" w:tplc="00010409" w:tentative="1">
      <w:start w:val="1"/>
      <w:numFmt w:val="bullet"/>
      <w:lvlText w:val=""/>
      <w:lvlJc w:val="left"/>
      <w:pPr>
        <w:tabs>
          <w:tab w:val="num" w:pos="3120"/>
        </w:tabs>
        <w:ind w:left="3120" w:hanging="360"/>
      </w:pPr>
      <w:rPr>
        <w:rFonts w:ascii="Symbol" w:hAnsi="Symbol" w:hint="default"/>
      </w:rPr>
    </w:lvl>
    <w:lvl w:ilvl="4" w:tplc="00030409" w:tentative="1">
      <w:start w:val="1"/>
      <w:numFmt w:val="bullet"/>
      <w:lvlText w:val="o"/>
      <w:lvlJc w:val="left"/>
      <w:pPr>
        <w:tabs>
          <w:tab w:val="num" w:pos="3840"/>
        </w:tabs>
        <w:ind w:left="3840" w:hanging="360"/>
      </w:pPr>
      <w:rPr>
        <w:rFonts w:ascii="Courier New" w:hAnsi="Courier New" w:hint="default"/>
      </w:rPr>
    </w:lvl>
    <w:lvl w:ilvl="5" w:tplc="00050409" w:tentative="1">
      <w:start w:val="1"/>
      <w:numFmt w:val="bullet"/>
      <w:lvlText w:val=""/>
      <w:lvlJc w:val="left"/>
      <w:pPr>
        <w:tabs>
          <w:tab w:val="num" w:pos="4560"/>
        </w:tabs>
        <w:ind w:left="4560" w:hanging="360"/>
      </w:pPr>
      <w:rPr>
        <w:rFonts w:ascii="Wingdings" w:hAnsi="Wingdings" w:hint="default"/>
      </w:rPr>
    </w:lvl>
    <w:lvl w:ilvl="6" w:tplc="00010409" w:tentative="1">
      <w:start w:val="1"/>
      <w:numFmt w:val="bullet"/>
      <w:lvlText w:val=""/>
      <w:lvlJc w:val="left"/>
      <w:pPr>
        <w:tabs>
          <w:tab w:val="num" w:pos="5280"/>
        </w:tabs>
        <w:ind w:left="5280" w:hanging="360"/>
      </w:pPr>
      <w:rPr>
        <w:rFonts w:ascii="Symbol" w:hAnsi="Symbol" w:hint="default"/>
      </w:rPr>
    </w:lvl>
    <w:lvl w:ilvl="7" w:tplc="00030409" w:tentative="1">
      <w:start w:val="1"/>
      <w:numFmt w:val="bullet"/>
      <w:lvlText w:val="o"/>
      <w:lvlJc w:val="left"/>
      <w:pPr>
        <w:tabs>
          <w:tab w:val="num" w:pos="6000"/>
        </w:tabs>
        <w:ind w:left="6000" w:hanging="360"/>
      </w:pPr>
      <w:rPr>
        <w:rFonts w:ascii="Courier New" w:hAnsi="Courier New" w:hint="default"/>
      </w:rPr>
    </w:lvl>
    <w:lvl w:ilvl="8" w:tplc="00050409" w:tentative="1">
      <w:start w:val="1"/>
      <w:numFmt w:val="bullet"/>
      <w:lvlText w:val=""/>
      <w:lvlJc w:val="left"/>
      <w:pPr>
        <w:tabs>
          <w:tab w:val="num" w:pos="6720"/>
        </w:tabs>
        <w:ind w:left="6720" w:hanging="360"/>
      </w:pPr>
      <w:rPr>
        <w:rFonts w:ascii="Wingdings" w:hAnsi="Wingdings" w:hint="default"/>
      </w:rPr>
    </w:lvl>
  </w:abstractNum>
  <w:abstractNum w:abstractNumId="7" w15:restartNumberingAfterBreak="0">
    <w:nsid w:val="7888534C"/>
    <w:multiLevelType w:val="hybridMultilevel"/>
    <w:tmpl w:val="A7DABF4C"/>
    <w:lvl w:ilvl="0" w:tplc="F6D45032">
      <w:start w:val="1"/>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0"/>
  </w:num>
  <w:num w:numId="2">
    <w:abstractNumId w:val="7"/>
  </w:num>
  <w:num w:numId="3">
    <w:abstractNumId w:val="6"/>
  </w:num>
  <w:num w:numId="4">
    <w:abstractNumId w:val="3"/>
  </w:num>
  <w:num w:numId="5">
    <w:abstractNumId w:val="2"/>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D34"/>
    <w:rsid w:val="00053331"/>
    <w:rsid w:val="00096374"/>
    <w:rsid w:val="000A616D"/>
    <w:rsid w:val="000A6DAD"/>
    <w:rsid w:val="000B050F"/>
    <w:rsid w:val="000B069B"/>
    <w:rsid w:val="000E6251"/>
    <w:rsid w:val="000F49A5"/>
    <w:rsid w:val="000F6F01"/>
    <w:rsid w:val="00100F82"/>
    <w:rsid w:val="00104BD2"/>
    <w:rsid w:val="00121605"/>
    <w:rsid w:val="0013481F"/>
    <w:rsid w:val="001737E8"/>
    <w:rsid w:val="00174436"/>
    <w:rsid w:val="00181611"/>
    <w:rsid w:val="001E3166"/>
    <w:rsid w:val="001F2548"/>
    <w:rsid w:val="002420AC"/>
    <w:rsid w:val="00252FC0"/>
    <w:rsid w:val="00255942"/>
    <w:rsid w:val="00276405"/>
    <w:rsid w:val="00283516"/>
    <w:rsid w:val="002B2EC5"/>
    <w:rsid w:val="002E06E1"/>
    <w:rsid w:val="002E19B3"/>
    <w:rsid w:val="00347865"/>
    <w:rsid w:val="00350319"/>
    <w:rsid w:val="003512E0"/>
    <w:rsid w:val="00361865"/>
    <w:rsid w:val="00386295"/>
    <w:rsid w:val="00390917"/>
    <w:rsid w:val="0039231D"/>
    <w:rsid w:val="003949CE"/>
    <w:rsid w:val="003A30DD"/>
    <w:rsid w:val="003A7E15"/>
    <w:rsid w:val="003C042D"/>
    <w:rsid w:val="003C303B"/>
    <w:rsid w:val="00436042"/>
    <w:rsid w:val="0045473F"/>
    <w:rsid w:val="00454801"/>
    <w:rsid w:val="004844EA"/>
    <w:rsid w:val="004960A1"/>
    <w:rsid w:val="004D2D34"/>
    <w:rsid w:val="004E7228"/>
    <w:rsid w:val="005644D8"/>
    <w:rsid w:val="00582DEE"/>
    <w:rsid w:val="005868B7"/>
    <w:rsid w:val="00594A07"/>
    <w:rsid w:val="005A00EB"/>
    <w:rsid w:val="005A09CE"/>
    <w:rsid w:val="005B1DBA"/>
    <w:rsid w:val="005C6627"/>
    <w:rsid w:val="005D7921"/>
    <w:rsid w:val="006505AD"/>
    <w:rsid w:val="00673B3D"/>
    <w:rsid w:val="0067632D"/>
    <w:rsid w:val="006B75B1"/>
    <w:rsid w:val="006C1C44"/>
    <w:rsid w:val="006E5395"/>
    <w:rsid w:val="00703862"/>
    <w:rsid w:val="007201FF"/>
    <w:rsid w:val="00731E99"/>
    <w:rsid w:val="0073548C"/>
    <w:rsid w:val="00770AFC"/>
    <w:rsid w:val="007B7639"/>
    <w:rsid w:val="007D5BA9"/>
    <w:rsid w:val="007F060C"/>
    <w:rsid w:val="00801021"/>
    <w:rsid w:val="0081165F"/>
    <w:rsid w:val="00820404"/>
    <w:rsid w:val="00820832"/>
    <w:rsid w:val="00886602"/>
    <w:rsid w:val="00895693"/>
    <w:rsid w:val="008B30F7"/>
    <w:rsid w:val="00900C27"/>
    <w:rsid w:val="00943A45"/>
    <w:rsid w:val="00956901"/>
    <w:rsid w:val="00956F59"/>
    <w:rsid w:val="0099631C"/>
    <w:rsid w:val="009C6508"/>
    <w:rsid w:val="009E39BD"/>
    <w:rsid w:val="009E5B6F"/>
    <w:rsid w:val="00A35A17"/>
    <w:rsid w:val="00A54552"/>
    <w:rsid w:val="00A6144C"/>
    <w:rsid w:val="00AA2CA7"/>
    <w:rsid w:val="00AD456C"/>
    <w:rsid w:val="00B11A44"/>
    <w:rsid w:val="00B17F30"/>
    <w:rsid w:val="00B6522F"/>
    <w:rsid w:val="00B727FA"/>
    <w:rsid w:val="00B743A7"/>
    <w:rsid w:val="00B74E6C"/>
    <w:rsid w:val="00C15B16"/>
    <w:rsid w:val="00C273A3"/>
    <w:rsid w:val="00C51C53"/>
    <w:rsid w:val="00C608CE"/>
    <w:rsid w:val="00C65C04"/>
    <w:rsid w:val="00CE6FA4"/>
    <w:rsid w:val="00CE7861"/>
    <w:rsid w:val="00D13F84"/>
    <w:rsid w:val="00D20310"/>
    <w:rsid w:val="00D377C2"/>
    <w:rsid w:val="00D41C7E"/>
    <w:rsid w:val="00D42BB8"/>
    <w:rsid w:val="00D42F6A"/>
    <w:rsid w:val="00D51B7B"/>
    <w:rsid w:val="00D52327"/>
    <w:rsid w:val="00D555B8"/>
    <w:rsid w:val="00DD1D83"/>
    <w:rsid w:val="00DD4B71"/>
    <w:rsid w:val="00DF154C"/>
    <w:rsid w:val="00DF376B"/>
    <w:rsid w:val="00E06202"/>
    <w:rsid w:val="00E12D21"/>
    <w:rsid w:val="00E30688"/>
    <w:rsid w:val="00EC4C58"/>
    <w:rsid w:val="00F1013C"/>
    <w:rsid w:val="00F255D1"/>
    <w:rsid w:val="00F272FC"/>
    <w:rsid w:val="00F407E4"/>
    <w:rsid w:val="00F937D6"/>
    <w:rsid w:val="00FE6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CCD98D4"/>
  <w15:docId w15:val="{B1805C45-02BE-4854-B834-B5AD70C5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D3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D2D34"/>
    <w:pPr>
      <w:widowControl w:val="0"/>
      <w:autoSpaceDE w:val="0"/>
      <w:autoSpaceDN w:val="0"/>
      <w:adjustRightInd w:val="0"/>
    </w:pPr>
    <w:rPr>
      <w:color w:val="000000"/>
      <w:sz w:val="24"/>
      <w:szCs w:val="24"/>
    </w:rPr>
  </w:style>
  <w:style w:type="paragraph" w:customStyle="1" w:styleId="CM134">
    <w:name w:val="CM134"/>
    <w:basedOn w:val="Default"/>
    <w:next w:val="Default"/>
    <w:rsid w:val="004D2D34"/>
    <w:pPr>
      <w:spacing w:after="115"/>
    </w:pPr>
    <w:rPr>
      <w:color w:val="auto"/>
    </w:rPr>
  </w:style>
  <w:style w:type="paragraph" w:customStyle="1" w:styleId="CM138">
    <w:name w:val="CM138"/>
    <w:basedOn w:val="Default"/>
    <w:next w:val="Default"/>
    <w:rsid w:val="004D2D34"/>
    <w:pPr>
      <w:spacing w:after="305"/>
    </w:pPr>
    <w:rPr>
      <w:color w:val="auto"/>
    </w:rPr>
  </w:style>
  <w:style w:type="paragraph" w:customStyle="1" w:styleId="CM15">
    <w:name w:val="CM15"/>
    <w:basedOn w:val="Default"/>
    <w:next w:val="Default"/>
    <w:rsid w:val="004D2D34"/>
    <w:pPr>
      <w:spacing w:line="278" w:lineRule="atLeast"/>
    </w:pPr>
    <w:rPr>
      <w:color w:val="auto"/>
    </w:rPr>
  </w:style>
  <w:style w:type="paragraph" w:customStyle="1" w:styleId="CM136">
    <w:name w:val="CM136"/>
    <w:basedOn w:val="Default"/>
    <w:next w:val="Default"/>
    <w:rsid w:val="004D2D34"/>
    <w:pPr>
      <w:spacing w:after="190"/>
    </w:pPr>
    <w:rPr>
      <w:color w:val="auto"/>
    </w:rPr>
  </w:style>
  <w:style w:type="paragraph" w:styleId="Header">
    <w:name w:val="header"/>
    <w:basedOn w:val="Normal"/>
    <w:rsid w:val="004D2D34"/>
    <w:pPr>
      <w:tabs>
        <w:tab w:val="center" w:pos="4320"/>
        <w:tab w:val="right" w:pos="8640"/>
      </w:tabs>
    </w:pPr>
  </w:style>
  <w:style w:type="character" w:styleId="PageNumber">
    <w:name w:val="page number"/>
    <w:basedOn w:val="DefaultParagraphFont"/>
    <w:rsid w:val="004D2D34"/>
  </w:style>
  <w:style w:type="character" w:styleId="Hyperlink">
    <w:name w:val="Hyperlink"/>
    <w:basedOn w:val="DefaultParagraphFont"/>
    <w:rsid w:val="004D2D34"/>
    <w:rPr>
      <w:color w:val="0000FF"/>
      <w:u w:val="single"/>
    </w:rPr>
  </w:style>
  <w:style w:type="paragraph" w:styleId="Footer">
    <w:name w:val="footer"/>
    <w:basedOn w:val="Normal"/>
    <w:rsid w:val="004D2D34"/>
    <w:pPr>
      <w:tabs>
        <w:tab w:val="center" w:pos="4320"/>
        <w:tab w:val="right" w:pos="8640"/>
      </w:tabs>
    </w:pPr>
  </w:style>
  <w:style w:type="paragraph" w:styleId="ListParagraph">
    <w:name w:val="List Paragraph"/>
    <w:basedOn w:val="Normal"/>
    <w:uiPriority w:val="34"/>
    <w:qFormat/>
    <w:rsid w:val="005D7921"/>
    <w:pPr>
      <w:ind w:left="720"/>
    </w:pPr>
  </w:style>
  <w:style w:type="paragraph" w:styleId="BalloonText">
    <w:name w:val="Balloon Text"/>
    <w:basedOn w:val="Normal"/>
    <w:link w:val="BalloonTextChar"/>
    <w:rsid w:val="000A616D"/>
    <w:rPr>
      <w:rFonts w:ascii="Tahoma" w:hAnsi="Tahoma" w:cs="Tahoma"/>
      <w:sz w:val="16"/>
      <w:szCs w:val="16"/>
    </w:rPr>
  </w:style>
  <w:style w:type="character" w:customStyle="1" w:styleId="BalloonTextChar">
    <w:name w:val="Balloon Text Char"/>
    <w:basedOn w:val="DefaultParagraphFont"/>
    <w:link w:val="BalloonText"/>
    <w:rsid w:val="000A61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delingguru.nasa.gov/community/middleware/climateinabox" TargetMode="External"/><Relationship Id="rId13" Type="http://schemas.openxmlformats.org/officeDocument/2006/relationships/hyperlink" Target="http://www.AAG.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del.edu/FREC/spatlab/anim/animate.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55708-F9D5-49B0-8B88-36D08CFF8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2374</Words>
  <Characters>13533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Chapter 1</vt:lpstr>
    </vt:vector>
  </TitlesOfParts>
  <Company>Cengage Learning</Company>
  <LinksUpToDate>false</LinksUpToDate>
  <CharactersWithSpaces>15876</CharactersWithSpaces>
  <SharedDoc>false</SharedDoc>
  <HLinks>
    <vt:vector size="6" baseType="variant">
      <vt:variant>
        <vt:i4>2424941</vt:i4>
      </vt:variant>
      <vt:variant>
        <vt:i4>0</vt:i4>
      </vt:variant>
      <vt:variant>
        <vt:i4>0</vt:i4>
      </vt:variant>
      <vt:variant>
        <vt:i4>5</vt:i4>
      </vt:variant>
      <vt:variant>
        <vt:lpwstr>http://www.aag.org/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test</dc:creator>
  <cp:lastModifiedBy>RM</cp:lastModifiedBy>
  <cp:revision>18</cp:revision>
  <dcterms:created xsi:type="dcterms:W3CDTF">2016-01-25T22:45:00Z</dcterms:created>
  <dcterms:modified xsi:type="dcterms:W3CDTF">2016-02-15T14:58:00Z</dcterms:modified>
</cp:coreProperties>
</file>